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3D" w:rsidRPr="00855C58" w:rsidRDefault="00100F3D" w:rsidP="00100F3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C58">
        <w:rPr>
          <w:rFonts w:ascii="Times New Roman" w:hAnsi="Times New Roman" w:cs="Times New Roman"/>
          <w:b/>
          <w:sz w:val="24"/>
          <w:szCs w:val="24"/>
        </w:rPr>
        <w:t>Министерство образования и молодежной политики Ставропольского края</w:t>
      </w:r>
    </w:p>
    <w:p w:rsidR="00100F3D" w:rsidRPr="00855C58" w:rsidRDefault="00100F3D" w:rsidP="00100F3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C58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100F3D" w:rsidRPr="00855C58" w:rsidRDefault="00100F3D" w:rsidP="00100F3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C58">
        <w:rPr>
          <w:rFonts w:ascii="Times New Roman" w:hAnsi="Times New Roman" w:cs="Times New Roman"/>
          <w:b/>
          <w:sz w:val="24"/>
          <w:szCs w:val="24"/>
        </w:rPr>
        <w:t>«Пятигорский техникум торговли, технологий и сервиса»</w:t>
      </w:r>
    </w:p>
    <w:p w:rsidR="00100F3D" w:rsidRDefault="00100F3D" w:rsidP="00100F3D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100F3D" w:rsidRDefault="00100F3D" w:rsidP="00100F3D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100F3D" w:rsidRDefault="00100F3D" w:rsidP="00100F3D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100F3D" w:rsidRDefault="00100F3D" w:rsidP="00100F3D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100F3D" w:rsidRDefault="00100F3D" w:rsidP="00100F3D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100F3D" w:rsidRDefault="00100F3D" w:rsidP="00100F3D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100F3D" w:rsidRDefault="00100F3D" w:rsidP="00100F3D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100F3D" w:rsidRDefault="00100F3D" w:rsidP="00100F3D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100F3D" w:rsidRDefault="00100F3D" w:rsidP="00100F3D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100F3D" w:rsidRDefault="00100F3D" w:rsidP="00100F3D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100F3D" w:rsidRDefault="00100F3D" w:rsidP="00100F3D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100F3D" w:rsidRDefault="00100F3D" w:rsidP="00100F3D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100F3D" w:rsidRPr="00855C58" w:rsidRDefault="00100F3D" w:rsidP="00100F3D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5C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ПРОФЕССИОНАЛЬНАЯ</w:t>
      </w:r>
      <w:r w:rsidRPr="00855C5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ОБРАЗОВАТЕЛЬНАЯ ПРОГРАММА-</w:t>
      </w:r>
    </w:p>
    <w:p w:rsidR="00100F3D" w:rsidRPr="00855C58" w:rsidRDefault="00100F3D" w:rsidP="00100F3D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5C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ПРОГРАММА ПОДГОТОВКИ СПЕЦИАЛИСТОВ СРЕДНЕГО ЗВЕНА</w:t>
      </w:r>
      <w:r w:rsidRPr="00855C5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БАЗОВОЙ ПОДГОТОВКИ</w:t>
      </w:r>
    </w:p>
    <w:p w:rsidR="00100F3D" w:rsidRPr="00855C58" w:rsidRDefault="00100F3D" w:rsidP="00100F3D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0F3D" w:rsidRPr="00855C58" w:rsidRDefault="00100F3D" w:rsidP="00100F3D">
      <w:pPr>
        <w:contextualSpacing/>
        <w:jc w:val="center"/>
        <w:rPr>
          <w:rStyle w:val="fontstyle01"/>
          <w:sz w:val="24"/>
          <w:szCs w:val="24"/>
        </w:rPr>
      </w:pPr>
      <w:r w:rsidRPr="00855C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СПЕЦИАЛЬНОСТИ</w:t>
      </w:r>
      <w:r w:rsidRPr="00855C5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55C58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40.02.01 ПРАВО И ОРГАНИЗАЦИЯ СОЦИАЛЬНОГО ОБЕСПЕЧЕНИЯ</w:t>
      </w:r>
    </w:p>
    <w:p w:rsidR="00100F3D" w:rsidRPr="00855C58" w:rsidRDefault="00100F3D" w:rsidP="00100F3D">
      <w:pPr>
        <w:contextualSpacing/>
        <w:jc w:val="center"/>
        <w:rPr>
          <w:rFonts w:ascii="Times New Roman" w:hAnsi="Times New Roman" w:cs="Times New Roman"/>
          <w:color w:val="000000"/>
          <w:sz w:val="28"/>
        </w:rPr>
      </w:pPr>
    </w:p>
    <w:p w:rsidR="00100F3D" w:rsidRDefault="00100F3D" w:rsidP="00100F3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C58">
        <w:rPr>
          <w:rFonts w:ascii="Times New Roman" w:hAnsi="Times New Roman" w:cs="Times New Roman"/>
          <w:b/>
          <w:color w:val="000000"/>
          <w:sz w:val="28"/>
        </w:rPr>
        <w:t>Квалификация:</w:t>
      </w:r>
      <w:r w:rsidRPr="00855C5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55C58">
        <w:rPr>
          <w:rFonts w:ascii="Times New Roman" w:hAnsi="Times New Roman" w:cs="Times New Roman"/>
          <w:b/>
          <w:sz w:val="28"/>
          <w:szCs w:val="28"/>
        </w:rPr>
        <w:t>юрист</w:t>
      </w:r>
    </w:p>
    <w:p w:rsidR="00100F3D" w:rsidRDefault="00100F3D" w:rsidP="00100F3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F3D" w:rsidRDefault="00100F3D" w:rsidP="00100F3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F3D" w:rsidRDefault="00100F3D" w:rsidP="00100F3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F3D" w:rsidRDefault="00100F3D" w:rsidP="00100F3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F3D" w:rsidRDefault="00100F3D" w:rsidP="00100F3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F3D" w:rsidRDefault="00100F3D" w:rsidP="00100F3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F3D" w:rsidRDefault="00100F3D" w:rsidP="00100F3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F3D" w:rsidRDefault="00100F3D" w:rsidP="00100F3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F3D" w:rsidRDefault="00100F3D" w:rsidP="00100F3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F3D" w:rsidRDefault="00100F3D" w:rsidP="00100F3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F3D" w:rsidRDefault="00100F3D" w:rsidP="00100F3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F3D" w:rsidRDefault="00100F3D" w:rsidP="00100F3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F3D" w:rsidRDefault="00100F3D" w:rsidP="00100F3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F3D" w:rsidRDefault="00100F3D" w:rsidP="00100F3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F3D" w:rsidRDefault="00100F3D" w:rsidP="00100F3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F3D" w:rsidRDefault="00100F3D" w:rsidP="00100F3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F3D" w:rsidRPr="00855C58" w:rsidRDefault="00100F3D" w:rsidP="00100F3D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5C5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55C5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00F3D" w:rsidRDefault="00100F3D" w:rsidP="004757DF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6744B4" w:rsidRPr="004757DF" w:rsidRDefault="006744B4" w:rsidP="004757D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A148E7">
        <w:rPr>
          <w:rStyle w:val="fontstyle01"/>
          <w:sz w:val="24"/>
          <w:szCs w:val="24"/>
        </w:rPr>
        <w:lastRenderedPageBreak/>
        <w:t>1</w:t>
      </w:r>
      <w:r w:rsidRPr="004757DF">
        <w:rPr>
          <w:rStyle w:val="fontstyle01"/>
          <w:sz w:val="22"/>
          <w:szCs w:val="22"/>
        </w:rPr>
        <w:t>.Общие положения</w:t>
      </w:r>
    </w:p>
    <w:p w:rsidR="00B95326" w:rsidRPr="004757DF" w:rsidRDefault="00B95326" w:rsidP="00B95326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Style w:val="fontstyle01"/>
          <w:sz w:val="22"/>
          <w:szCs w:val="22"/>
        </w:rPr>
        <w:t xml:space="preserve">1.1. </w:t>
      </w:r>
      <w:r w:rsidRPr="00A70D24">
        <w:rPr>
          <w:rFonts w:ascii="Times New Roman" w:hAnsi="Times New Roman" w:cs="Times New Roman"/>
        </w:rPr>
        <w:t xml:space="preserve">Настоящая основная </w:t>
      </w:r>
      <w:r>
        <w:rPr>
          <w:rFonts w:ascii="Times New Roman" w:hAnsi="Times New Roman" w:cs="Times New Roman"/>
        </w:rPr>
        <w:t xml:space="preserve">профессиональная </w:t>
      </w:r>
      <w:r w:rsidRPr="00A70D24">
        <w:rPr>
          <w:rFonts w:ascii="Times New Roman" w:hAnsi="Times New Roman" w:cs="Times New Roman"/>
        </w:rPr>
        <w:t xml:space="preserve">образовательная программа </w:t>
      </w:r>
      <w:r>
        <w:rPr>
          <w:rFonts w:ascii="Times New Roman" w:hAnsi="Times New Roman" w:cs="Times New Roman"/>
        </w:rPr>
        <w:t>- программа по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готовки специалистов среднего звена</w:t>
      </w:r>
      <w:r w:rsidRPr="00775C6D">
        <w:rPr>
          <w:rFonts w:ascii="Times New Roman" w:hAnsi="Times New Roman" w:cs="Times New Roman"/>
        </w:rPr>
        <w:t xml:space="preserve"> </w:t>
      </w:r>
      <w:r w:rsidRPr="00A70D24">
        <w:rPr>
          <w:rFonts w:ascii="Times New Roman" w:hAnsi="Times New Roman" w:cs="Times New Roman"/>
        </w:rPr>
        <w:t xml:space="preserve">по специальности среднего профессионального образования  </w:t>
      </w:r>
      <w:r w:rsidRPr="004757DF">
        <w:rPr>
          <w:rFonts w:ascii="Times New Roman" w:hAnsi="Times New Roman" w:cs="Times New Roman"/>
        </w:rPr>
        <w:t xml:space="preserve">40.02.01 «Право и организация социального обеспечения» </w:t>
      </w:r>
      <w:r w:rsidRPr="00A70D24">
        <w:rPr>
          <w:rFonts w:ascii="Times New Roman" w:hAnsi="Times New Roman" w:cs="Times New Roman"/>
        </w:rPr>
        <w:t xml:space="preserve">(далее – </w:t>
      </w:r>
      <w:r w:rsidRPr="00D6137F">
        <w:rPr>
          <w:rFonts w:ascii="Times New Roman" w:hAnsi="Times New Roman" w:cs="Times New Roman"/>
        </w:rPr>
        <w:t>ОПО</w:t>
      </w:r>
      <w:proofErr w:type="gramStart"/>
      <w:r w:rsidRPr="00D6137F">
        <w:rPr>
          <w:rFonts w:ascii="Times New Roman" w:hAnsi="Times New Roman" w:cs="Times New Roman"/>
        </w:rPr>
        <w:t>П-</w:t>
      </w:r>
      <w:proofErr w:type="gramEnd"/>
      <w:r w:rsidRPr="00D6137F">
        <w:rPr>
          <w:rFonts w:ascii="Times New Roman" w:hAnsi="Times New Roman" w:cs="Times New Roman"/>
        </w:rPr>
        <w:t xml:space="preserve"> ППССЗ</w:t>
      </w:r>
      <w:r w:rsidRPr="00A70D2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4757DF">
        <w:rPr>
          <w:rFonts w:ascii="Times New Roman" w:hAnsi="Times New Roman" w:cs="Times New Roman"/>
        </w:rPr>
        <w:t>разработана на основе федерального государственного образовательного стандарта среднего профессионал</w:t>
      </w:r>
      <w:r w:rsidRPr="004757DF">
        <w:rPr>
          <w:rFonts w:ascii="Times New Roman" w:hAnsi="Times New Roman" w:cs="Times New Roman"/>
        </w:rPr>
        <w:t>ь</w:t>
      </w:r>
      <w:r w:rsidRPr="004757DF">
        <w:rPr>
          <w:rFonts w:ascii="Times New Roman" w:hAnsi="Times New Roman" w:cs="Times New Roman"/>
        </w:rPr>
        <w:t xml:space="preserve">ного образования (ФГОС СПО), а также требований работодателей г. Пятигорска. </w:t>
      </w:r>
      <w:r w:rsidRPr="00D6137F">
        <w:rPr>
          <w:rFonts w:ascii="Times New Roman" w:hAnsi="Times New Roman" w:cs="Times New Roman"/>
        </w:rPr>
        <w:t>ОПО</w:t>
      </w:r>
      <w:proofErr w:type="gramStart"/>
      <w:r w:rsidRPr="00D6137F">
        <w:rPr>
          <w:rFonts w:ascii="Times New Roman" w:hAnsi="Times New Roman" w:cs="Times New Roman"/>
        </w:rPr>
        <w:t>П-</w:t>
      </w:r>
      <w:proofErr w:type="gramEnd"/>
      <w:r w:rsidRPr="00D6137F">
        <w:rPr>
          <w:rFonts w:ascii="Times New Roman" w:hAnsi="Times New Roman" w:cs="Times New Roman"/>
        </w:rPr>
        <w:t xml:space="preserve"> ППССЗ</w:t>
      </w:r>
      <w:r w:rsidRPr="004757DF">
        <w:rPr>
          <w:rFonts w:ascii="Times New Roman" w:hAnsi="Times New Roman" w:cs="Times New Roman"/>
        </w:rPr>
        <w:t xml:space="preserve"> определяет объем и содержание среднего профессионального образования по специальности 40.02.01 «Право и организация социального обеспечения», планируемые результаты освоения о</w:t>
      </w:r>
      <w:r w:rsidRPr="004757DF">
        <w:rPr>
          <w:rFonts w:ascii="Times New Roman" w:hAnsi="Times New Roman" w:cs="Times New Roman"/>
        </w:rPr>
        <w:t>б</w:t>
      </w:r>
      <w:r w:rsidRPr="004757DF">
        <w:rPr>
          <w:rFonts w:ascii="Times New Roman" w:hAnsi="Times New Roman" w:cs="Times New Roman"/>
        </w:rPr>
        <w:t>разовательной программы, условия образовательной деятельности. Образовательная программа, реализуемая на базе основного общего образования, разработана техникумом на основе требов</w:t>
      </w:r>
      <w:r w:rsidRPr="004757DF">
        <w:rPr>
          <w:rFonts w:ascii="Times New Roman" w:hAnsi="Times New Roman" w:cs="Times New Roman"/>
        </w:rPr>
        <w:t>а</w:t>
      </w:r>
      <w:r w:rsidRPr="004757DF">
        <w:rPr>
          <w:rFonts w:ascii="Times New Roman" w:hAnsi="Times New Roman" w:cs="Times New Roman"/>
        </w:rPr>
        <w:t>ний федерального государственного образовательного стандарта среднего общего образования и ФГОС СПО с учетом</w:t>
      </w:r>
      <w:r>
        <w:rPr>
          <w:rFonts w:ascii="Times New Roman" w:hAnsi="Times New Roman" w:cs="Times New Roman"/>
        </w:rPr>
        <w:t xml:space="preserve"> получаемой специальности</w:t>
      </w:r>
      <w:r w:rsidRPr="004757DF">
        <w:rPr>
          <w:rFonts w:ascii="Times New Roman" w:hAnsi="Times New Roman" w:cs="Times New Roman"/>
        </w:rPr>
        <w:t xml:space="preserve">. </w:t>
      </w:r>
    </w:p>
    <w:p w:rsidR="00B95326" w:rsidRPr="004757DF" w:rsidRDefault="00B95326" w:rsidP="00B95326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Style w:val="fontstyle01"/>
          <w:sz w:val="22"/>
          <w:szCs w:val="22"/>
        </w:rPr>
        <w:t>1.2.</w:t>
      </w:r>
      <w:r w:rsidRPr="004757DF">
        <w:rPr>
          <w:rFonts w:ascii="Times New Roman" w:hAnsi="Times New Roman" w:cs="Times New Roman"/>
        </w:rPr>
        <w:t xml:space="preserve"> </w:t>
      </w:r>
      <w:r w:rsidRPr="004757DF">
        <w:rPr>
          <w:rFonts w:ascii="Times New Roman" w:hAnsi="Times New Roman" w:cs="Times New Roman"/>
          <w:b/>
        </w:rPr>
        <w:t xml:space="preserve">Нормативные основания для разработки </w:t>
      </w:r>
      <w:r w:rsidRPr="00AD7C3A">
        <w:rPr>
          <w:rFonts w:ascii="Times New Roman" w:hAnsi="Times New Roman" w:cs="Times New Roman"/>
          <w:b/>
        </w:rPr>
        <w:t>ОПО</w:t>
      </w:r>
      <w:proofErr w:type="gramStart"/>
      <w:r w:rsidRPr="00AD7C3A">
        <w:rPr>
          <w:rFonts w:ascii="Times New Roman" w:hAnsi="Times New Roman" w:cs="Times New Roman"/>
          <w:b/>
        </w:rPr>
        <w:t>П-</w:t>
      </w:r>
      <w:proofErr w:type="gramEnd"/>
      <w:r w:rsidRPr="00AD7C3A">
        <w:rPr>
          <w:rFonts w:ascii="Times New Roman" w:hAnsi="Times New Roman" w:cs="Times New Roman"/>
          <w:b/>
        </w:rPr>
        <w:t xml:space="preserve"> ППССЗ</w:t>
      </w:r>
      <w:r w:rsidRPr="004757DF">
        <w:rPr>
          <w:rFonts w:ascii="Times New Roman" w:hAnsi="Times New Roman" w:cs="Times New Roman"/>
          <w:b/>
        </w:rPr>
        <w:t>:</w:t>
      </w:r>
    </w:p>
    <w:p w:rsidR="00B95326" w:rsidRPr="004757DF" w:rsidRDefault="00B95326" w:rsidP="00B95326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 − Федеральный закон от 29 декабря 2012 г. №273-ФЗ «Об образовании в Российской Ф</w:t>
      </w:r>
      <w:r w:rsidRPr="004757DF">
        <w:rPr>
          <w:rFonts w:ascii="Times New Roman" w:hAnsi="Times New Roman" w:cs="Times New Roman"/>
        </w:rPr>
        <w:t>е</w:t>
      </w:r>
      <w:r w:rsidRPr="004757DF">
        <w:rPr>
          <w:rFonts w:ascii="Times New Roman" w:hAnsi="Times New Roman" w:cs="Times New Roman"/>
        </w:rPr>
        <w:t>дерации»;</w:t>
      </w:r>
    </w:p>
    <w:p w:rsidR="00B95326" w:rsidRPr="004757DF" w:rsidRDefault="00B95326" w:rsidP="00B95326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 − Приказ </w:t>
      </w:r>
      <w:proofErr w:type="spellStart"/>
      <w:r w:rsidRPr="004757DF">
        <w:rPr>
          <w:rFonts w:ascii="Times New Roman" w:hAnsi="Times New Roman" w:cs="Times New Roman"/>
        </w:rPr>
        <w:t>Минобрнауки</w:t>
      </w:r>
      <w:proofErr w:type="spellEnd"/>
      <w:r w:rsidRPr="004757DF">
        <w:rPr>
          <w:rFonts w:ascii="Times New Roman" w:hAnsi="Times New Roman" w:cs="Times New Roman"/>
        </w:rPr>
        <w:t xml:space="preserve"> России от 12.05.2014г. № 508(ред. от 14.09.2016) «Об утвержд</w:t>
      </w:r>
      <w:r w:rsidRPr="004757DF">
        <w:rPr>
          <w:rFonts w:ascii="Times New Roman" w:hAnsi="Times New Roman" w:cs="Times New Roman"/>
        </w:rPr>
        <w:t>е</w:t>
      </w:r>
      <w:r w:rsidRPr="004757DF">
        <w:rPr>
          <w:rFonts w:ascii="Times New Roman" w:hAnsi="Times New Roman" w:cs="Times New Roman"/>
        </w:rPr>
        <w:t>нии федерального государственного образовательного стандарта среднего профессионального о</w:t>
      </w:r>
      <w:r w:rsidRPr="004757DF">
        <w:rPr>
          <w:rFonts w:ascii="Times New Roman" w:hAnsi="Times New Roman" w:cs="Times New Roman"/>
        </w:rPr>
        <w:t>б</w:t>
      </w:r>
      <w:r w:rsidRPr="004757DF">
        <w:rPr>
          <w:rFonts w:ascii="Times New Roman" w:hAnsi="Times New Roman" w:cs="Times New Roman"/>
        </w:rPr>
        <w:t>разования по специальности 40.02.01 «Право и организация социального обеспечения» (зарегис</w:t>
      </w:r>
      <w:r w:rsidRPr="004757DF">
        <w:rPr>
          <w:rFonts w:ascii="Times New Roman" w:hAnsi="Times New Roman" w:cs="Times New Roman"/>
        </w:rPr>
        <w:t>т</w:t>
      </w:r>
      <w:r w:rsidRPr="004757DF">
        <w:rPr>
          <w:rFonts w:ascii="Times New Roman" w:hAnsi="Times New Roman" w:cs="Times New Roman"/>
        </w:rPr>
        <w:t xml:space="preserve">рирован Министерством юстиции Российской Федерации 29.07.2014г., регистрационный № 33324); </w:t>
      </w:r>
    </w:p>
    <w:p w:rsidR="00B95326" w:rsidRPr="004757DF" w:rsidRDefault="00B95326" w:rsidP="00B95326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− Приказ </w:t>
      </w:r>
      <w:proofErr w:type="spellStart"/>
      <w:r w:rsidRPr="004757DF">
        <w:rPr>
          <w:rFonts w:ascii="Times New Roman" w:hAnsi="Times New Roman" w:cs="Times New Roman"/>
        </w:rPr>
        <w:t>Минобрнауки</w:t>
      </w:r>
      <w:proofErr w:type="spellEnd"/>
      <w:r w:rsidRPr="004757DF">
        <w:rPr>
          <w:rFonts w:ascii="Times New Roman" w:hAnsi="Times New Roman" w:cs="Times New Roman"/>
        </w:rPr>
        <w:t xml:space="preserve"> России от 29 октября 2013 года № 1199 «Об утверждении перечней профессий и специальностей среднего профессионального образования»; </w:t>
      </w:r>
    </w:p>
    <w:p w:rsidR="00B95326" w:rsidRPr="004757DF" w:rsidRDefault="00B95326" w:rsidP="00B95326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− Приказ </w:t>
      </w:r>
      <w:proofErr w:type="spellStart"/>
      <w:r w:rsidRPr="004757DF">
        <w:rPr>
          <w:rFonts w:ascii="Times New Roman" w:hAnsi="Times New Roman" w:cs="Times New Roman"/>
        </w:rPr>
        <w:t>Минобрнауки</w:t>
      </w:r>
      <w:proofErr w:type="spellEnd"/>
      <w:r w:rsidRPr="004757DF">
        <w:rPr>
          <w:rFonts w:ascii="Times New Roman" w:hAnsi="Times New Roman" w:cs="Times New Roman"/>
        </w:rPr>
        <w:t xml:space="preserve"> России от 14 июня 2013 г. № 464 «Об утверждении Порядка орг</w:t>
      </w:r>
      <w:r w:rsidRPr="004757DF">
        <w:rPr>
          <w:rFonts w:ascii="Times New Roman" w:hAnsi="Times New Roman" w:cs="Times New Roman"/>
        </w:rPr>
        <w:t>а</w:t>
      </w:r>
      <w:r w:rsidRPr="004757DF">
        <w:rPr>
          <w:rFonts w:ascii="Times New Roman" w:hAnsi="Times New Roman" w:cs="Times New Roman"/>
        </w:rPr>
        <w:t>низации и осуществления образовательной деятельности по образовательным программам средн</w:t>
      </w:r>
      <w:r w:rsidRPr="004757DF">
        <w:rPr>
          <w:rFonts w:ascii="Times New Roman" w:hAnsi="Times New Roman" w:cs="Times New Roman"/>
        </w:rPr>
        <w:t>е</w:t>
      </w:r>
      <w:r w:rsidRPr="004757DF">
        <w:rPr>
          <w:rFonts w:ascii="Times New Roman" w:hAnsi="Times New Roman" w:cs="Times New Roman"/>
        </w:rPr>
        <w:t>го профессионального образования» (зарегистрирован Министерством юстиции Российской Ф</w:t>
      </w:r>
      <w:r w:rsidRPr="004757DF">
        <w:rPr>
          <w:rFonts w:ascii="Times New Roman" w:hAnsi="Times New Roman" w:cs="Times New Roman"/>
        </w:rPr>
        <w:t>е</w:t>
      </w:r>
      <w:r w:rsidRPr="004757DF">
        <w:rPr>
          <w:rFonts w:ascii="Times New Roman" w:hAnsi="Times New Roman" w:cs="Times New Roman"/>
        </w:rPr>
        <w:t>дерации 30 июля 2013 г., регистрационный № 29200) (далее – Порядок организации образовател</w:t>
      </w:r>
      <w:r w:rsidRPr="004757DF">
        <w:rPr>
          <w:rFonts w:ascii="Times New Roman" w:hAnsi="Times New Roman" w:cs="Times New Roman"/>
        </w:rPr>
        <w:t>ь</w:t>
      </w:r>
      <w:r w:rsidRPr="004757DF">
        <w:rPr>
          <w:rFonts w:ascii="Times New Roman" w:hAnsi="Times New Roman" w:cs="Times New Roman"/>
        </w:rPr>
        <w:t xml:space="preserve">ной деятельности); </w:t>
      </w:r>
    </w:p>
    <w:p w:rsidR="00B95326" w:rsidRPr="004757DF" w:rsidRDefault="00B95326" w:rsidP="00B95326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− Приказ </w:t>
      </w:r>
      <w:proofErr w:type="spellStart"/>
      <w:r w:rsidRPr="004757DF">
        <w:rPr>
          <w:rFonts w:ascii="Times New Roman" w:hAnsi="Times New Roman" w:cs="Times New Roman"/>
        </w:rPr>
        <w:t>Минобрнауки</w:t>
      </w:r>
      <w:proofErr w:type="spellEnd"/>
      <w:r w:rsidRPr="004757DF">
        <w:rPr>
          <w:rFonts w:ascii="Times New Roman" w:hAnsi="Times New Roman" w:cs="Times New Roman"/>
        </w:rPr>
        <w:t xml:space="preserve"> России от 16 августа 2013 г. № 968 «Об утверждении Порядка пр</w:t>
      </w:r>
      <w:r w:rsidRPr="004757DF">
        <w:rPr>
          <w:rFonts w:ascii="Times New Roman" w:hAnsi="Times New Roman" w:cs="Times New Roman"/>
        </w:rPr>
        <w:t>о</w:t>
      </w:r>
      <w:r w:rsidRPr="004757DF">
        <w:rPr>
          <w:rFonts w:ascii="Times New Roman" w:hAnsi="Times New Roman" w:cs="Times New Roman"/>
        </w:rPr>
        <w:t>ведения государственной итоговой аттестации по образовательным программам среднего профе</w:t>
      </w:r>
      <w:r w:rsidRPr="004757DF">
        <w:rPr>
          <w:rFonts w:ascii="Times New Roman" w:hAnsi="Times New Roman" w:cs="Times New Roman"/>
        </w:rPr>
        <w:t>с</w:t>
      </w:r>
      <w:r w:rsidRPr="004757DF">
        <w:rPr>
          <w:rFonts w:ascii="Times New Roman" w:hAnsi="Times New Roman" w:cs="Times New Roman"/>
        </w:rPr>
        <w:t xml:space="preserve">сионального образования» (зарегистрирован Министерством юстиции Российской Федерации 1 ноября 2013 г., регистрационный № 30306); </w:t>
      </w:r>
    </w:p>
    <w:p w:rsidR="00B95326" w:rsidRPr="004757DF" w:rsidRDefault="00B95326" w:rsidP="00B95326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4757DF">
        <w:rPr>
          <w:rFonts w:ascii="Times New Roman" w:hAnsi="Times New Roman" w:cs="Times New Roman"/>
        </w:rPr>
        <w:t xml:space="preserve">− Приказ </w:t>
      </w:r>
      <w:proofErr w:type="spellStart"/>
      <w:r w:rsidRPr="004757DF">
        <w:rPr>
          <w:rFonts w:ascii="Times New Roman" w:hAnsi="Times New Roman" w:cs="Times New Roman"/>
        </w:rPr>
        <w:t>Минобрнауки</w:t>
      </w:r>
      <w:proofErr w:type="spellEnd"/>
      <w:r w:rsidRPr="004757DF">
        <w:rPr>
          <w:rFonts w:ascii="Times New Roman" w:hAnsi="Times New Roman" w:cs="Times New Roman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28785);</w:t>
      </w:r>
      <w:proofErr w:type="gramEnd"/>
    </w:p>
    <w:p w:rsidR="00B95326" w:rsidRPr="004757DF" w:rsidRDefault="00B95326" w:rsidP="00B95326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− Приказ </w:t>
      </w:r>
      <w:proofErr w:type="spellStart"/>
      <w:r w:rsidRPr="004757DF">
        <w:rPr>
          <w:rFonts w:ascii="Times New Roman" w:hAnsi="Times New Roman" w:cs="Times New Roman"/>
        </w:rPr>
        <w:t>Минобрнауки</w:t>
      </w:r>
      <w:proofErr w:type="spellEnd"/>
      <w:r w:rsidRPr="004757DF">
        <w:rPr>
          <w:rFonts w:ascii="Times New Roman" w:hAnsi="Times New Roman" w:cs="Times New Roman"/>
        </w:rPr>
        <w:t xml:space="preserve"> России от 30 августа 2013 г. № 1015 «Об утверждении порядка о</w:t>
      </w:r>
      <w:r w:rsidRPr="004757DF">
        <w:rPr>
          <w:rFonts w:ascii="Times New Roman" w:hAnsi="Times New Roman" w:cs="Times New Roman"/>
        </w:rPr>
        <w:t>р</w:t>
      </w:r>
      <w:r w:rsidRPr="004757DF">
        <w:rPr>
          <w:rFonts w:ascii="Times New Roman" w:hAnsi="Times New Roman" w:cs="Times New Roman"/>
        </w:rPr>
        <w:t xml:space="preserve">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 в Минюсте России 1 октября 2013 г. № 30067); </w:t>
      </w:r>
    </w:p>
    <w:p w:rsidR="00B95326" w:rsidRPr="004757DF" w:rsidRDefault="00B95326" w:rsidP="00B95326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−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 среднего о</w:t>
      </w:r>
      <w:r w:rsidRPr="004757DF">
        <w:rPr>
          <w:rFonts w:ascii="Times New Roman" w:hAnsi="Times New Roman" w:cs="Times New Roman"/>
        </w:rPr>
        <w:t>б</w:t>
      </w:r>
      <w:r w:rsidRPr="004757DF">
        <w:rPr>
          <w:rFonts w:ascii="Times New Roman" w:hAnsi="Times New Roman" w:cs="Times New Roman"/>
        </w:rPr>
        <w:t>щего образования (зарегистрирован в Минюсте России 07 июня 2012 года № 24480);</w:t>
      </w:r>
    </w:p>
    <w:p w:rsidR="00B95326" w:rsidRPr="004757DF" w:rsidRDefault="00B95326" w:rsidP="00B95326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 </w:t>
      </w:r>
      <w:proofErr w:type="gramStart"/>
      <w:r w:rsidRPr="004757DF">
        <w:rPr>
          <w:rFonts w:ascii="Times New Roman" w:hAnsi="Times New Roman" w:cs="Times New Roman"/>
        </w:rPr>
        <w:t>− Инструкции об организации обучения граждан Российской Федерации начальным зн</w:t>
      </w:r>
      <w:r w:rsidRPr="004757DF">
        <w:rPr>
          <w:rFonts w:ascii="Times New Roman" w:hAnsi="Times New Roman" w:cs="Times New Roman"/>
        </w:rPr>
        <w:t>а</w:t>
      </w:r>
      <w:r w:rsidRPr="004757DF">
        <w:rPr>
          <w:rFonts w:ascii="Times New Roman" w:hAnsi="Times New Roman" w:cs="Times New Roman"/>
        </w:rPr>
        <w:t>ниям в области обороны и их подготовки по основам военной службы в образовательных учре</w:t>
      </w:r>
      <w:r w:rsidRPr="004757DF">
        <w:rPr>
          <w:rFonts w:ascii="Times New Roman" w:hAnsi="Times New Roman" w:cs="Times New Roman"/>
        </w:rPr>
        <w:t>ж</w:t>
      </w:r>
      <w:r w:rsidRPr="004757DF">
        <w:rPr>
          <w:rFonts w:ascii="Times New Roman" w:hAnsi="Times New Roman" w:cs="Times New Roman"/>
        </w:rPr>
        <w:t>дениях среднего (полного) общего образования, образовательных учреждениях начального пр</w:t>
      </w:r>
      <w:r w:rsidRPr="004757DF">
        <w:rPr>
          <w:rFonts w:ascii="Times New Roman" w:hAnsi="Times New Roman" w:cs="Times New Roman"/>
        </w:rPr>
        <w:t>о</w:t>
      </w:r>
      <w:r w:rsidRPr="004757DF">
        <w:rPr>
          <w:rFonts w:ascii="Times New Roman" w:hAnsi="Times New Roman" w:cs="Times New Roman"/>
        </w:rPr>
        <w:t>фессионального и среднего профессионального образования и учебных пунктах, утвержденной приказом Министра обороны Российской Федерации и Министерства образования и науки Ро</w:t>
      </w:r>
      <w:r w:rsidRPr="004757DF">
        <w:rPr>
          <w:rFonts w:ascii="Times New Roman" w:hAnsi="Times New Roman" w:cs="Times New Roman"/>
        </w:rPr>
        <w:t>с</w:t>
      </w:r>
      <w:r w:rsidRPr="004757DF">
        <w:rPr>
          <w:rFonts w:ascii="Times New Roman" w:hAnsi="Times New Roman" w:cs="Times New Roman"/>
        </w:rPr>
        <w:t>сийской Федерации от 24 февраля 2010 г. № 96/134, зарегистрированного в Минюсте</w:t>
      </w:r>
      <w:proofErr w:type="gramEnd"/>
      <w:r w:rsidRPr="004757DF">
        <w:rPr>
          <w:rFonts w:ascii="Times New Roman" w:hAnsi="Times New Roman" w:cs="Times New Roman"/>
        </w:rPr>
        <w:t xml:space="preserve"> РФ 12 апр</w:t>
      </w:r>
      <w:r w:rsidRPr="004757DF">
        <w:rPr>
          <w:rFonts w:ascii="Times New Roman" w:hAnsi="Times New Roman" w:cs="Times New Roman"/>
        </w:rPr>
        <w:t>е</w:t>
      </w:r>
      <w:r w:rsidRPr="004757DF">
        <w:rPr>
          <w:rFonts w:ascii="Times New Roman" w:hAnsi="Times New Roman" w:cs="Times New Roman"/>
        </w:rPr>
        <w:t xml:space="preserve">ля 2010 № 16866; </w:t>
      </w:r>
    </w:p>
    <w:p w:rsidR="00B95326" w:rsidRPr="004757DF" w:rsidRDefault="00B95326" w:rsidP="00B95326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lastRenderedPageBreak/>
        <w:t xml:space="preserve">− выписки из протокола заседания Правительства Ставропольского края от 20 января 2016 г. № 1 «По вопросу: О реализации в Ставропольском крае </w:t>
      </w:r>
      <w:proofErr w:type="gramStart"/>
      <w:r w:rsidRPr="004757DF">
        <w:rPr>
          <w:rFonts w:ascii="Times New Roman" w:hAnsi="Times New Roman" w:cs="Times New Roman"/>
        </w:rPr>
        <w:t>Стратегии развития системы подготовки рабочих кадров</w:t>
      </w:r>
      <w:proofErr w:type="gramEnd"/>
      <w:r w:rsidRPr="004757DF">
        <w:rPr>
          <w:rFonts w:ascii="Times New Roman" w:hAnsi="Times New Roman" w:cs="Times New Roman"/>
        </w:rPr>
        <w:t xml:space="preserve"> и формирования прикладных квалификаций в Российской Федерации на период до 2020 года». </w:t>
      </w:r>
    </w:p>
    <w:p w:rsidR="00B95326" w:rsidRPr="004757DF" w:rsidRDefault="00B95326" w:rsidP="00B9532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757DF">
        <w:rPr>
          <w:rFonts w:ascii="Times New Roman" w:hAnsi="Times New Roman" w:cs="Times New Roman"/>
          <w:b/>
        </w:rPr>
        <w:t xml:space="preserve">1.3. Методические материалы, используемые при разработке </w:t>
      </w:r>
      <w:r w:rsidRPr="00AD7C3A">
        <w:rPr>
          <w:rFonts w:ascii="Times New Roman" w:hAnsi="Times New Roman" w:cs="Times New Roman"/>
          <w:b/>
        </w:rPr>
        <w:t>ОПО</w:t>
      </w:r>
      <w:proofErr w:type="gramStart"/>
      <w:r w:rsidRPr="00AD7C3A">
        <w:rPr>
          <w:rFonts w:ascii="Times New Roman" w:hAnsi="Times New Roman" w:cs="Times New Roman"/>
          <w:b/>
        </w:rPr>
        <w:t>П-</w:t>
      </w:r>
      <w:proofErr w:type="gramEnd"/>
      <w:r w:rsidRPr="00AD7C3A">
        <w:rPr>
          <w:rFonts w:ascii="Times New Roman" w:hAnsi="Times New Roman" w:cs="Times New Roman"/>
          <w:b/>
        </w:rPr>
        <w:t xml:space="preserve"> ППССЗ</w:t>
      </w:r>
      <w:r w:rsidRPr="004757DF">
        <w:rPr>
          <w:rFonts w:ascii="Times New Roman" w:hAnsi="Times New Roman" w:cs="Times New Roman"/>
          <w:b/>
        </w:rPr>
        <w:t xml:space="preserve">: </w:t>
      </w:r>
    </w:p>
    <w:p w:rsidR="00B95326" w:rsidRPr="004757DF" w:rsidRDefault="00B95326" w:rsidP="00B95326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− Разъяснения по формированию учебного плана основной профессиональной образов</w:t>
      </w:r>
      <w:r w:rsidRPr="004757DF">
        <w:rPr>
          <w:rFonts w:ascii="Times New Roman" w:hAnsi="Times New Roman" w:cs="Times New Roman"/>
        </w:rPr>
        <w:t>а</w:t>
      </w:r>
      <w:r w:rsidRPr="004757DF">
        <w:rPr>
          <w:rFonts w:ascii="Times New Roman" w:hAnsi="Times New Roman" w:cs="Times New Roman"/>
        </w:rPr>
        <w:t>тельной программы начального профессионального и среднего профессионального образования (письмо департамента профессионального образования Министерства образования и науки России от 20 октября 2010 года № 12-696);</w:t>
      </w:r>
    </w:p>
    <w:p w:rsidR="00B95326" w:rsidRPr="004757DF" w:rsidRDefault="00B95326" w:rsidP="00B95326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 − Разъяснения по формированию учебного плана основной профессиональной образов</w:t>
      </w:r>
      <w:r w:rsidRPr="004757DF">
        <w:rPr>
          <w:rFonts w:ascii="Times New Roman" w:hAnsi="Times New Roman" w:cs="Times New Roman"/>
        </w:rPr>
        <w:t>а</w:t>
      </w:r>
      <w:r w:rsidRPr="004757DF">
        <w:rPr>
          <w:rFonts w:ascii="Times New Roman" w:hAnsi="Times New Roman" w:cs="Times New Roman"/>
        </w:rPr>
        <w:t xml:space="preserve">тельной программы начального профессионального образования и среднего профессионального образования [Электронный ресурс]: Сайт ФГАУ «Федеральный институт развития образования» / Нормативно-методическое сопровождение введения ФГОС - Режим доступа: http://www.firo.ru/?page_id=774 - </w:t>
      </w:r>
      <w:proofErr w:type="spellStart"/>
      <w:r w:rsidRPr="004757DF">
        <w:rPr>
          <w:rFonts w:ascii="Times New Roman" w:hAnsi="Times New Roman" w:cs="Times New Roman"/>
        </w:rPr>
        <w:t>Загл</w:t>
      </w:r>
      <w:proofErr w:type="spellEnd"/>
      <w:r w:rsidRPr="004757DF">
        <w:rPr>
          <w:rFonts w:ascii="Times New Roman" w:hAnsi="Times New Roman" w:cs="Times New Roman"/>
        </w:rPr>
        <w:t xml:space="preserve">. с экрана; </w:t>
      </w:r>
    </w:p>
    <w:p w:rsidR="00B95326" w:rsidRPr="004757DF" w:rsidRDefault="00B95326" w:rsidP="00B95326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4757DF">
        <w:rPr>
          <w:rFonts w:ascii="Times New Roman" w:hAnsi="Times New Roman" w:cs="Times New Roman"/>
        </w:rPr>
        <w:t>− Рекомендации по организации получения среднего общего образования в пределах о</w:t>
      </w:r>
      <w:r w:rsidRPr="004757DF">
        <w:rPr>
          <w:rFonts w:ascii="Times New Roman" w:hAnsi="Times New Roman" w:cs="Times New Roman"/>
        </w:rPr>
        <w:t>с</w:t>
      </w:r>
      <w:r w:rsidRPr="004757DF">
        <w:rPr>
          <w:rFonts w:ascii="Times New Roman" w:hAnsi="Times New Roman" w:cs="Times New Roman"/>
        </w:rPr>
        <w:t>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</w:t>
      </w:r>
      <w:r w:rsidRPr="004757DF">
        <w:rPr>
          <w:rFonts w:ascii="Times New Roman" w:hAnsi="Times New Roman" w:cs="Times New Roman"/>
        </w:rPr>
        <w:t>н</w:t>
      </w:r>
      <w:r w:rsidRPr="004757DF">
        <w:rPr>
          <w:rFonts w:ascii="Times New Roman" w:hAnsi="Times New Roman" w:cs="Times New Roman"/>
        </w:rPr>
        <w:t xml:space="preserve">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4757DF">
        <w:rPr>
          <w:rFonts w:ascii="Times New Roman" w:hAnsi="Times New Roman" w:cs="Times New Roman"/>
        </w:rPr>
        <w:t>М</w:t>
      </w:r>
      <w:r w:rsidRPr="004757DF">
        <w:rPr>
          <w:rFonts w:ascii="Times New Roman" w:hAnsi="Times New Roman" w:cs="Times New Roman"/>
        </w:rPr>
        <w:t>и</w:t>
      </w:r>
      <w:r w:rsidRPr="004757DF">
        <w:rPr>
          <w:rFonts w:ascii="Times New Roman" w:hAnsi="Times New Roman" w:cs="Times New Roman"/>
        </w:rPr>
        <w:t>нобрнауки</w:t>
      </w:r>
      <w:proofErr w:type="spellEnd"/>
      <w:r w:rsidRPr="004757DF">
        <w:rPr>
          <w:rFonts w:ascii="Times New Roman" w:hAnsi="Times New Roman" w:cs="Times New Roman"/>
        </w:rPr>
        <w:t xml:space="preserve"> России от 17.03.2015 г. исх. № 06-259); </w:t>
      </w:r>
      <w:proofErr w:type="gramEnd"/>
    </w:p>
    <w:p w:rsidR="00B95326" w:rsidRPr="004757DF" w:rsidRDefault="00B95326" w:rsidP="00B95326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− Методические рекомендации по разработке основных профессиональных образовател</w:t>
      </w:r>
      <w:r w:rsidRPr="004757DF">
        <w:rPr>
          <w:rFonts w:ascii="Times New Roman" w:hAnsi="Times New Roman" w:cs="Times New Roman"/>
        </w:rPr>
        <w:t>ь</w:t>
      </w:r>
      <w:r w:rsidRPr="004757DF">
        <w:rPr>
          <w:rFonts w:ascii="Times New Roman" w:hAnsi="Times New Roman" w:cs="Times New Roman"/>
        </w:rPr>
        <w:t>ных программ и дополнительных профессиональных программ с учетом соответствующих пр</w:t>
      </w:r>
      <w:r w:rsidRPr="004757DF">
        <w:rPr>
          <w:rFonts w:ascii="Times New Roman" w:hAnsi="Times New Roman" w:cs="Times New Roman"/>
        </w:rPr>
        <w:t>о</w:t>
      </w:r>
      <w:r w:rsidRPr="004757DF">
        <w:rPr>
          <w:rFonts w:ascii="Times New Roman" w:hAnsi="Times New Roman" w:cs="Times New Roman"/>
        </w:rPr>
        <w:t xml:space="preserve">фессиональных стандартов (утверждены Министром образования и науки Российской Федерации 22.01.2015 г. № ДЛ-1/05вн); </w:t>
      </w:r>
    </w:p>
    <w:p w:rsidR="00B95326" w:rsidRPr="004757DF" w:rsidRDefault="00B95326" w:rsidP="00B95326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− Письмо департамента государственной политики в сфере подготовки рабочих кадров и ДПО </w:t>
      </w:r>
      <w:proofErr w:type="spellStart"/>
      <w:r w:rsidRPr="004757DF">
        <w:rPr>
          <w:rFonts w:ascii="Times New Roman" w:hAnsi="Times New Roman" w:cs="Times New Roman"/>
        </w:rPr>
        <w:t>Минобрнауки</w:t>
      </w:r>
      <w:proofErr w:type="spellEnd"/>
      <w:r w:rsidRPr="004757DF">
        <w:rPr>
          <w:rFonts w:ascii="Times New Roman" w:hAnsi="Times New Roman" w:cs="Times New Roman"/>
        </w:rPr>
        <w:t xml:space="preserve"> России от 01 апреля 2016 года № 06-307, посвященного повышению финанс</w:t>
      </w:r>
      <w:r w:rsidRPr="004757DF">
        <w:rPr>
          <w:rFonts w:ascii="Times New Roman" w:hAnsi="Times New Roman" w:cs="Times New Roman"/>
        </w:rPr>
        <w:t>о</w:t>
      </w:r>
      <w:r w:rsidRPr="004757DF">
        <w:rPr>
          <w:rFonts w:ascii="Times New Roman" w:hAnsi="Times New Roman" w:cs="Times New Roman"/>
        </w:rPr>
        <w:t>вой грамотности населения.</w:t>
      </w:r>
    </w:p>
    <w:p w:rsidR="00B95326" w:rsidRPr="004757DF" w:rsidRDefault="00B95326" w:rsidP="00B95326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  <w:b/>
        </w:rPr>
        <w:t xml:space="preserve">1.4. Перечень сокращений, используемых в тексте </w:t>
      </w:r>
      <w:r w:rsidRPr="00AD7C3A">
        <w:rPr>
          <w:rFonts w:ascii="Times New Roman" w:hAnsi="Times New Roman" w:cs="Times New Roman"/>
          <w:b/>
        </w:rPr>
        <w:t>ОПО</w:t>
      </w:r>
      <w:proofErr w:type="gramStart"/>
      <w:r w:rsidRPr="00AD7C3A">
        <w:rPr>
          <w:rFonts w:ascii="Times New Roman" w:hAnsi="Times New Roman" w:cs="Times New Roman"/>
          <w:b/>
        </w:rPr>
        <w:t>П-</w:t>
      </w:r>
      <w:proofErr w:type="gramEnd"/>
      <w:r w:rsidRPr="00AD7C3A">
        <w:rPr>
          <w:rFonts w:ascii="Times New Roman" w:hAnsi="Times New Roman" w:cs="Times New Roman"/>
          <w:b/>
        </w:rPr>
        <w:t xml:space="preserve"> ППССЗ</w:t>
      </w:r>
      <w:r w:rsidRPr="004757DF">
        <w:rPr>
          <w:rFonts w:ascii="Times New Roman" w:hAnsi="Times New Roman" w:cs="Times New Roman"/>
          <w:b/>
        </w:rPr>
        <w:t>:</w:t>
      </w:r>
    </w:p>
    <w:p w:rsidR="00B95326" w:rsidRPr="004757DF" w:rsidRDefault="00B95326" w:rsidP="00B95326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 ФГОС СПО – Федеральный государственный образовательный стандарт среднего профе</w:t>
      </w:r>
      <w:r w:rsidRPr="004757DF">
        <w:rPr>
          <w:rFonts w:ascii="Times New Roman" w:hAnsi="Times New Roman" w:cs="Times New Roman"/>
        </w:rPr>
        <w:t>с</w:t>
      </w:r>
      <w:r w:rsidRPr="004757DF">
        <w:rPr>
          <w:rFonts w:ascii="Times New Roman" w:hAnsi="Times New Roman" w:cs="Times New Roman"/>
        </w:rPr>
        <w:t xml:space="preserve">сионального образования; </w:t>
      </w:r>
    </w:p>
    <w:p w:rsidR="00B95326" w:rsidRPr="004757DF" w:rsidRDefault="00B95326" w:rsidP="00B95326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УД – учебная дисциплина </w:t>
      </w:r>
    </w:p>
    <w:p w:rsidR="00B95326" w:rsidRPr="004757DF" w:rsidRDefault="00B95326" w:rsidP="00B95326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 МДК – междисциплинарный курс </w:t>
      </w:r>
    </w:p>
    <w:p w:rsidR="00B95326" w:rsidRPr="004757DF" w:rsidRDefault="00B95326" w:rsidP="00B95326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ПМ – профессиональный модуль </w:t>
      </w:r>
    </w:p>
    <w:p w:rsidR="00B95326" w:rsidRPr="004757DF" w:rsidRDefault="00B95326" w:rsidP="00B95326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УП – учебная практика </w:t>
      </w:r>
    </w:p>
    <w:p w:rsidR="00B95326" w:rsidRPr="004757DF" w:rsidRDefault="00B95326" w:rsidP="00B95326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 xml:space="preserve">ПП – производственная практика </w:t>
      </w:r>
    </w:p>
    <w:p w:rsidR="00B95326" w:rsidRPr="004757DF" w:rsidRDefault="00B95326" w:rsidP="00B95326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ОК – общие компетенции;</w:t>
      </w:r>
    </w:p>
    <w:p w:rsidR="00B95326" w:rsidRPr="004757DF" w:rsidRDefault="00B95326" w:rsidP="00B95326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  <w:r w:rsidRPr="004757DF">
        <w:rPr>
          <w:rFonts w:ascii="Times New Roman" w:hAnsi="Times New Roman" w:cs="Times New Roman"/>
        </w:rPr>
        <w:t xml:space="preserve"> ПК – профессиональные компетенции.</w:t>
      </w:r>
    </w:p>
    <w:p w:rsidR="00B95326" w:rsidRPr="004757DF" w:rsidRDefault="00B95326" w:rsidP="00B95326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B95326" w:rsidRPr="004757DF" w:rsidRDefault="00B95326" w:rsidP="00B9532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4757DF">
        <w:rPr>
          <w:rStyle w:val="fontstyle01"/>
          <w:sz w:val="22"/>
          <w:szCs w:val="22"/>
        </w:rPr>
        <w:t>2. Общая характеристика основной образовательной программы по</w:t>
      </w:r>
      <w:r w:rsidRPr="004757DF">
        <w:rPr>
          <w:rFonts w:ascii="Times New Roman" w:hAnsi="Times New Roman" w:cs="Times New Roman"/>
          <w:b/>
          <w:bCs/>
          <w:color w:val="000000"/>
        </w:rPr>
        <w:br/>
      </w:r>
      <w:r w:rsidRPr="004757DF">
        <w:rPr>
          <w:rStyle w:val="fontstyle01"/>
          <w:sz w:val="22"/>
          <w:szCs w:val="22"/>
        </w:rPr>
        <w:t>специальности 40.02.01 «Право и организация социального обеспечения».</w:t>
      </w:r>
    </w:p>
    <w:p w:rsidR="00B95326" w:rsidRPr="004757DF" w:rsidRDefault="00B95326" w:rsidP="00B9532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4757DF">
        <w:rPr>
          <w:rStyle w:val="fontstyle01"/>
          <w:sz w:val="22"/>
          <w:szCs w:val="22"/>
        </w:rPr>
        <w:t xml:space="preserve">2.1 Срок освоения </w:t>
      </w:r>
      <w:r w:rsidR="00E3760F" w:rsidRPr="004670CB">
        <w:rPr>
          <w:rFonts w:ascii="Times New Roman" w:hAnsi="Times New Roman" w:cs="Times New Roman"/>
          <w:b/>
        </w:rPr>
        <w:t>ОПО</w:t>
      </w:r>
      <w:proofErr w:type="gramStart"/>
      <w:r w:rsidR="00E3760F" w:rsidRPr="004670CB">
        <w:rPr>
          <w:rFonts w:ascii="Times New Roman" w:hAnsi="Times New Roman" w:cs="Times New Roman"/>
          <w:b/>
        </w:rPr>
        <w:t>П-</w:t>
      </w:r>
      <w:proofErr w:type="gramEnd"/>
      <w:r w:rsidR="00E3760F" w:rsidRPr="004670CB">
        <w:rPr>
          <w:rFonts w:ascii="Times New Roman" w:hAnsi="Times New Roman" w:cs="Times New Roman"/>
          <w:b/>
        </w:rPr>
        <w:t xml:space="preserve"> ППССЗ</w:t>
      </w:r>
      <w:r w:rsidRPr="004757DF">
        <w:rPr>
          <w:rStyle w:val="fontstyle01"/>
          <w:sz w:val="22"/>
          <w:szCs w:val="22"/>
        </w:rPr>
        <w:t xml:space="preserve"> по</w:t>
      </w:r>
      <w:r w:rsidR="00E3760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757DF">
        <w:rPr>
          <w:rStyle w:val="fontstyle01"/>
          <w:sz w:val="22"/>
          <w:szCs w:val="22"/>
        </w:rPr>
        <w:t>специальности 40.02.01 «Право и организация социального обеспечения».</w:t>
      </w:r>
    </w:p>
    <w:p w:rsidR="00B95326" w:rsidRPr="004757DF" w:rsidRDefault="00B95326" w:rsidP="00B95326">
      <w:pPr>
        <w:spacing w:after="0"/>
        <w:ind w:firstLine="709"/>
        <w:contextualSpacing/>
        <w:jc w:val="both"/>
        <w:rPr>
          <w:rStyle w:val="fontstyle21"/>
          <w:b/>
          <w:bCs/>
          <w:sz w:val="22"/>
          <w:szCs w:val="22"/>
        </w:rPr>
      </w:pPr>
      <w:r w:rsidRPr="004757DF">
        <w:rPr>
          <w:rStyle w:val="fontstyle21"/>
          <w:sz w:val="22"/>
          <w:szCs w:val="22"/>
        </w:rPr>
        <w:t xml:space="preserve">Нормативные сроки освоения </w:t>
      </w:r>
      <w:r w:rsidR="00E3760F" w:rsidRPr="00E3760F">
        <w:rPr>
          <w:rFonts w:ascii="Times New Roman" w:hAnsi="Times New Roman" w:cs="Times New Roman"/>
        </w:rPr>
        <w:t>ОПО</w:t>
      </w:r>
      <w:proofErr w:type="gramStart"/>
      <w:r w:rsidR="00E3760F" w:rsidRPr="00E3760F">
        <w:rPr>
          <w:rFonts w:ascii="Times New Roman" w:hAnsi="Times New Roman" w:cs="Times New Roman"/>
        </w:rPr>
        <w:t>П-</w:t>
      </w:r>
      <w:proofErr w:type="gramEnd"/>
      <w:r w:rsidR="00E3760F" w:rsidRPr="00E3760F">
        <w:rPr>
          <w:rFonts w:ascii="Times New Roman" w:hAnsi="Times New Roman" w:cs="Times New Roman"/>
        </w:rPr>
        <w:t xml:space="preserve"> ППССЗ</w:t>
      </w:r>
      <w:r w:rsidR="00E3760F" w:rsidRPr="004757DF">
        <w:rPr>
          <w:rStyle w:val="fontstyle01"/>
          <w:sz w:val="22"/>
          <w:szCs w:val="22"/>
        </w:rPr>
        <w:t xml:space="preserve"> </w:t>
      </w:r>
      <w:r w:rsidRPr="004757DF">
        <w:rPr>
          <w:rStyle w:val="fontstyle21"/>
          <w:sz w:val="22"/>
          <w:szCs w:val="22"/>
        </w:rPr>
        <w:t xml:space="preserve">по специальности </w:t>
      </w:r>
      <w:r w:rsidRPr="004757DF">
        <w:rPr>
          <w:rStyle w:val="fontstyle01"/>
          <w:b w:val="0"/>
          <w:sz w:val="22"/>
          <w:szCs w:val="22"/>
        </w:rPr>
        <w:t>40.02.01 «Право и орган</w:t>
      </w:r>
      <w:r w:rsidRPr="004757DF">
        <w:rPr>
          <w:rStyle w:val="fontstyle01"/>
          <w:b w:val="0"/>
          <w:sz w:val="22"/>
          <w:szCs w:val="22"/>
        </w:rPr>
        <w:t>и</w:t>
      </w:r>
      <w:r w:rsidRPr="004757DF">
        <w:rPr>
          <w:rStyle w:val="fontstyle01"/>
          <w:b w:val="0"/>
          <w:sz w:val="22"/>
          <w:szCs w:val="22"/>
        </w:rPr>
        <w:t>зация социального обеспечения»</w:t>
      </w:r>
      <w:r>
        <w:rPr>
          <w:rStyle w:val="fontstyle01"/>
          <w:b w:val="0"/>
          <w:sz w:val="22"/>
          <w:szCs w:val="22"/>
        </w:rPr>
        <w:t xml:space="preserve"> </w:t>
      </w:r>
      <w:r w:rsidRPr="004757DF">
        <w:rPr>
          <w:rStyle w:val="fontstyle21"/>
          <w:sz w:val="22"/>
          <w:szCs w:val="22"/>
        </w:rPr>
        <w:t>базовой подготовки в очной форме обучения и присваиваемая</w:t>
      </w:r>
      <w:r w:rsidRPr="004757DF">
        <w:rPr>
          <w:rFonts w:ascii="Times New Roman" w:hAnsi="Times New Roman" w:cs="Times New Roman"/>
          <w:color w:val="000000"/>
        </w:rPr>
        <w:t xml:space="preserve"> </w:t>
      </w:r>
      <w:r w:rsidRPr="004757DF">
        <w:rPr>
          <w:rStyle w:val="fontstyle21"/>
          <w:sz w:val="22"/>
          <w:szCs w:val="22"/>
        </w:rPr>
        <w:t>квалификация приводятся в таблице</w:t>
      </w:r>
    </w:p>
    <w:p w:rsidR="00B95326" w:rsidRPr="004757DF" w:rsidRDefault="00B95326" w:rsidP="00B95326">
      <w:pPr>
        <w:contextualSpacing/>
        <w:jc w:val="both"/>
        <w:rPr>
          <w:rStyle w:val="fontstyle21"/>
          <w:sz w:val="22"/>
          <w:szCs w:val="2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27"/>
        <w:gridCol w:w="3260"/>
        <w:gridCol w:w="2835"/>
      </w:tblGrid>
      <w:tr w:rsidR="00B95326" w:rsidRPr="004757DF" w:rsidTr="00E3760F">
        <w:tc>
          <w:tcPr>
            <w:tcW w:w="3227" w:type="dxa"/>
            <w:hideMark/>
          </w:tcPr>
          <w:p w:rsidR="00B95326" w:rsidRPr="004757DF" w:rsidRDefault="00B95326" w:rsidP="00E376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образования,</w:t>
            </w:r>
            <w:r w:rsidRPr="0047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необходимый для приема</w:t>
            </w:r>
            <w:r w:rsidRPr="0047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обучение по ППССЗ</w:t>
            </w:r>
          </w:p>
        </w:tc>
        <w:tc>
          <w:tcPr>
            <w:tcW w:w="3260" w:type="dxa"/>
            <w:hideMark/>
          </w:tcPr>
          <w:p w:rsidR="00B95326" w:rsidRPr="004757DF" w:rsidRDefault="00B95326" w:rsidP="00E376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квалификации</w:t>
            </w:r>
            <w:r w:rsidRPr="0047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базовой подготовки</w:t>
            </w:r>
          </w:p>
        </w:tc>
        <w:tc>
          <w:tcPr>
            <w:tcW w:w="2835" w:type="dxa"/>
            <w:hideMark/>
          </w:tcPr>
          <w:p w:rsidR="00B95326" w:rsidRPr="004757DF" w:rsidRDefault="00B95326" w:rsidP="00E376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получения СПО по</w:t>
            </w:r>
            <w:r w:rsidRPr="0047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9270B2" w:rsidRPr="0047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ППССЗ</w:t>
            </w:r>
            <w:r w:rsidRPr="0047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очной форме</w:t>
            </w:r>
            <w:r w:rsidRPr="0047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обучения</w:t>
            </w:r>
          </w:p>
        </w:tc>
      </w:tr>
      <w:tr w:rsidR="00B95326" w:rsidRPr="004757DF" w:rsidTr="00E3760F">
        <w:tc>
          <w:tcPr>
            <w:tcW w:w="3227" w:type="dxa"/>
            <w:hideMark/>
          </w:tcPr>
          <w:p w:rsidR="00B95326" w:rsidRPr="004757DF" w:rsidRDefault="00B95326" w:rsidP="00E376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общее образование</w:t>
            </w:r>
          </w:p>
        </w:tc>
        <w:tc>
          <w:tcPr>
            <w:tcW w:w="3260" w:type="dxa"/>
            <w:hideMark/>
          </w:tcPr>
          <w:p w:rsidR="00B95326" w:rsidRPr="004757DF" w:rsidRDefault="00B95326" w:rsidP="00E376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Юрист</w:t>
            </w:r>
          </w:p>
        </w:tc>
        <w:tc>
          <w:tcPr>
            <w:tcW w:w="2835" w:type="dxa"/>
            <w:hideMark/>
          </w:tcPr>
          <w:p w:rsidR="00B95326" w:rsidRPr="004757DF" w:rsidRDefault="00B95326" w:rsidP="00E376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 10 месяцев</w:t>
            </w:r>
          </w:p>
        </w:tc>
      </w:tr>
    </w:tbl>
    <w:p w:rsidR="00B95326" w:rsidRPr="004757DF" w:rsidRDefault="00B95326" w:rsidP="00B95326">
      <w:pPr>
        <w:spacing w:after="0" w:line="240" w:lineRule="auto"/>
        <w:rPr>
          <w:rStyle w:val="fontstyle21"/>
          <w:sz w:val="22"/>
          <w:szCs w:val="22"/>
        </w:rPr>
      </w:pPr>
    </w:p>
    <w:p w:rsidR="00B95326" w:rsidRPr="004757DF" w:rsidRDefault="00B95326" w:rsidP="00B95326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757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Характеристика профессиональной деятельности выпускника </w:t>
      </w:r>
      <w:r w:rsidRPr="004670CB">
        <w:rPr>
          <w:rFonts w:ascii="Times New Roman" w:hAnsi="Times New Roman" w:cs="Times New Roman"/>
          <w:b/>
        </w:rPr>
        <w:t>ОПО</w:t>
      </w:r>
      <w:proofErr w:type="gramStart"/>
      <w:r w:rsidRPr="004670CB">
        <w:rPr>
          <w:rFonts w:ascii="Times New Roman" w:hAnsi="Times New Roman" w:cs="Times New Roman"/>
          <w:b/>
        </w:rPr>
        <w:t>П-</w:t>
      </w:r>
      <w:proofErr w:type="gramEnd"/>
      <w:r w:rsidRPr="004670CB">
        <w:rPr>
          <w:rFonts w:ascii="Times New Roman" w:hAnsi="Times New Roman" w:cs="Times New Roman"/>
          <w:b/>
        </w:rPr>
        <w:t xml:space="preserve"> ППССЗ</w:t>
      </w:r>
      <w:r w:rsidRPr="00A70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4757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 специальности </w:t>
      </w:r>
      <w:r w:rsidRPr="004757DF">
        <w:rPr>
          <w:rStyle w:val="fontstyle01"/>
          <w:sz w:val="22"/>
          <w:szCs w:val="22"/>
        </w:rPr>
        <w:t>40.02.01 «Право и организация социального обеспечения».</w:t>
      </w:r>
    </w:p>
    <w:p w:rsidR="00A91FF9" w:rsidRPr="004757DF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757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4757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.1. Область профессиональной деятельности</w:t>
      </w:r>
    </w:p>
    <w:p w:rsidR="00A91FF9" w:rsidRPr="004757DF" w:rsidRDefault="006744B4" w:rsidP="00C30663">
      <w:pPr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eastAsia="Times New Roman" w:hAnsi="Times New Roman" w:cs="Times New Roman"/>
          <w:color w:val="000000"/>
          <w:lang w:eastAsia="ru-RU"/>
        </w:rPr>
        <w:t xml:space="preserve">Область профессиональной деятельности выпускников: </w:t>
      </w:r>
      <w:r w:rsidR="00EF55F3" w:rsidRPr="004757DF">
        <w:rPr>
          <w:rFonts w:ascii="Times New Roman" w:hAnsi="Times New Roman" w:cs="Times New Roman"/>
          <w:color w:val="000000"/>
        </w:rPr>
        <w:t>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A91FF9" w:rsidRPr="004757DF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757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4757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.2. Объекты профессиональной деятельности</w:t>
      </w:r>
    </w:p>
    <w:p w:rsidR="00A91FF9" w:rsidRPr="004757DF" w:rsidRDefault="006744B4" w:rsidP="00A91FF9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57DF">
        <w:rPr>
          <w:rFonts w:ascii="Times New Roman" w:eastAsia="Times New Roman" w:hAnsi="Times New Roman" w:cs="Times New Roman"/>
          <w:color w:val="000000"/>
          <w:lang w:eastAsia="ru-RU"/>
        </w:rPr>
        <w:t>Объектами профессиональной деятельности выпускников являются:</w:t>
      </w:r>
    </w:p>
    <w:p w:rsidR="00EF55F3" w:rsidRPr="004757DF" w:rsidRDefault="00EF55F3" w:rsidP="00B95326">
      <w:pPr>
        <w:pStyle w:val="a4"/>
        <w:numPr>
          <w:ilvl w:val="0"/>
          <w:numId w:val="42"/>
        </w:numPr>
        <w:ind w:left="426"/>
        <w:jc w:val="both"/>
        <w:rPr>
          <w:rFonts w:ascii="Times New Roman" w:hAnsi="Times New Roman" w:cs="Times New Roman"/>
          <w:color w:val="000000"/>
        </w:rPr>
      </w:pPr>
      <w:r w:rsidRPr="004757DF">
        <w:rPr>
          <w:rFonts w:ascii="Times New Roman" w:hAnsi="Times New Roman" w:cs="Times New Roman"/>
          <w:color w:val="000000"/>
        </w:rPr>
        <w:t>документы правового характера;</w:t>
      </w:r>
    </w:p>
    <w:p w:rsidR="00EF55F3" w:rsidRPr="004757DF" w:rsidRDefault="00EF55F3" w:rsidP="00B95326">
      <w:pPr>
        <w:pStyle w:val="a4"/>
        <w:numPr>
          <w:ilvl w:val="0"/>
          <w:numId w:val="42"/>
        </w:numPr>
        <w:ind w:left="426"/>
        <w:jc w:val="both"/>
        <w:rPr>
          <w:rFonts w:ascii="Times New Roman" w:hAnsi="Times New Roman" w:cs="Times New Roman"/>
          <w:color w:val="000000"/>
        </w:rPr>
      </w:pPr>
      <w:r w:rsidRPr="004757DF">
        <w:rPr>
          <w:rFonts w:ascii="Times New Roman" w:hAnsi="Times New Roman" w:cs="Times New Roman"/>
          <w:color w:val="000000"/>
        </w:rP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EF55F3" w:rsidRPr="004757DF" w:rsidRDefault="00EF55F3" w:rsidP="00B95326">
      <w:pPr>
        <w:pStyle w:val="a4"/>
        <w:numPr>
          <w:ilvl w:val="0"/>
          <w:numId w:val="42"/>
        </w:numPr>
        <w:ind w:left="426"/>
        <w:jc w:val="both"/>
        <w:rPr>
          <w:rFonts w:ascii="Times New Roman" w:hAnsi="Times New Roman" w:cs="Times New Roman"/>
          <w:color w:val="000000"/>
        </w:rPr>
      </w:pPr>
      <w:r w:rsidRPr="004757DF">
        <w:rPr>
          <w:rFonts w:ascii="Times New Roman" w:hAnsi="Times New Roman" w:cs="Times New Roman"/>
          <w:color w:val="000000"/>
        </w:rPr>
        <w:t>пенсии, пособия, компенсации и другие выплаты, отнесенные к компетенциям органов и у</w:t>
      </w:r>
      <w:r w:rsidRPr="004757DF">
        <w:rPr>
          <w:rFonts w:ascii="Times New Roman" w:hAnsi="Times New Roman" w:cs="Times New Roman"/>
          <w:color w:val="000000"/>
        </w:rPr>
        <w:t>ч</w:t>
      </w:r>
      <w:r w:rsidRPr="004757DF">
        <w:rPr>
          <w:rFonts w:ascii="Times New Roman" w:hAnsi="Times New Roman" w:cs="Times New Roman"/>
          <w:color w:val="000000"/>
        </w:rPr>
        <w:t>реждений социальной защиты населения, а также органов Пенсионного фонда Российской Федерации;</w:t>
      </w:r>
    </w:p>
    <w:p w:rsidR="00EF55F3" w:rsidRPr="004757DF" w:rsidRDefault="00EF55F3" w:rsidP="00B95326">
      <w:pPr>
        <w:pStyle w:val="a4"/>
        <w:numPr>
          <w:ilvl w:val="0"/>
          <w:numId w:val="42"/>
        </w:numPr>
        <w:ind w:left="426"/>
        <w:jc w:val="both"/>
        <w:rPr>
          <w:rFonts w:ascii="Times New Roman" w:hAnsi="Times New Roman" w:cs="Times New Roman"/>
          <w:color w:val="000000"/>
        </w:rPr>
      </w:pPr>
      <w:r w:rsidRPr="004757DF">
        <w:rPr>
          <w:rFonts w:ascii="Times New Roman" w:hAnsi="Times New Roman" w:cs="Times New Roman"/>
          <w:color w:val="000000"/>
        </w:rP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EF2DDC" w:rsidRPr="004757DF" w:rsidRDefault="00A56A79" w:rsidP="00EF55F3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757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4757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.3. Виды профессиональной деятельности</w:t>
      </w:r>
    </w:p>
    <w:p w:rsidR="00EF55F3" w:rsidRPr="004757DF" w:rsidRDefault="00EF55F3" w:rsidP="00B95326">
      <w:pPr>
        <w:pStyle w:val="a4"/>
        <w:numPr>
          <w:ilvl w:val="0"/>
          <w:numId w:val="43"/>
        </w:numPr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Обеспечение реализации прав граждан в сфере пенсионного обеспечения и социальной защ</w:t>
      </w:r>
      <w:r w:rsidRPr="004757DF">
        <w:rPr>
          <w:rFonts w:ascii="Times New Roman" w:hAnsi="Times New Roman" w:cs="Times New Roman"/>
        </w:rPr>
        <w:t>и</w:t>
      </w:r>
      <w:r w:rsidRPr="004757DF">
        <w:rPr>
          <w:rFonts w:ascii="Times New Roman" w:hAnsi="Times New Roman" w:cs="Times New Roman"/>
        </w:rPr>
        <w:t>ты.</w:t>
      </w:r>
    </w:p>
    <w:p w:rsidR="00EF55F3" w:rsidRPr="004757DF" w:rsidRDefault="00EF55F3" w:rsidP="00B95326">
      <w:pPr>
        <w:pStyle w:val="a4"/>
        <w:numPr>
          <w:ilvl w:val="0"/>
          <w:numId w:val="43"/>
        </w:numPr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Организационное обеспечение деятельности учреждений социальной защиты населения и о</w:t>
      </w:r>
      <w:r w:rsidRPr="004757DF">
        <w:rPr>
          <w:rFonts w:ascii="Times New Roman" w:hAnsi="Times New Roman" w:cs="Times New Roman"/>
        </w:rPr>
        <w:t>р</w:t>
      </w:r>
      <w:r w:rsidRPr="004757DF">
        <w:rPr>
          <w:rFonts w:ascii="Times New Roman" w:hAnsi="Times New Roman" w:cs="Times New Roman"/>
        </w:rPr>
        <w:t>ганов Пенсионного фонда Российской Федерации.</w:t>
      </w:r>
    </w:p>
    <w:p w:rsidR="00EF55F3" w:rsidRPr="004757DF" w:rsidRDefault="00EF55F3" w:rsidP="00B95326">
      <w:pPr>
        <w:pStyle w:val="a4"/>
        <w:numPr>
          <w:ilvl w:val="0"/>
          <w:numId w:val="43"/>
        </w:numPr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Юрист (углубленной подготовки) готовится к следующим видам деятельности:</w:t>
      </w:r>
    </w:p>
    <w:p w:rsidR="00EF55F3" w:rsidRPr="004757DF" w:rsidRDefault="00EF55F3" w:rsidP="00B95326">
      <w:pPr>
        <w:pStyle w:val="a4"/>
        <w:numPr>
          <w:ilvl w:val="0"/>
          <w:numId w:val="43"/>
        </w:numPr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Обеспечение реализации прав граждан в сфере пенсионного обеспечения и социальной защ</w:t>
      </w:r>
      <w:r w:rsidRPr="004757DF">
        <w:rPr>
          <w:rFonts w:ascii="Times New Roman" w:hAnsi="Times New Roman" w:cs="Times New Roman"/>
        </w:rPr>
        <w:t>и</w:t>
      </w:r>
      <w:r w:rsidRPr="004757DF">
        <w:rPr>
          <w:rFonts w:ascii="Times New Roman" w:hAnsi="Times New Roman" w:cs="Times New Roman"/>
        </w:rPr>
        <w:t>ты.</w:t>
      </w:r>
    </w:p>
    <w:p w:rsidR="00EF55F3" w:rsidRPr="004757DF" w:rsidRDefault="00EF55F3" w:rsidP="00B95326">
      <w:pPr>
        <w:pStyle w:val="a4"/>
        <w:numPr>
          <w:ilvl w:val="0"/>
          <w:numId w:val="43"/>
        </w:numPr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Организационное обеспечение деятельности учреждений социальной защиты населения и о</w:t>
      </w:r>
      <w:r w:rsidRPr="004757DF">
        <w:rPr>
          <w:rFonts w:ascii="Times New Roman" w:hAnsi="Times New Roman" w:cs="Times New Roman"/>
        </w:rPr>
        <w:t>р</w:t>
      </w:r>
      <w:r w:rsidRPr="004757DF">
        <w:rPr>
          <w:rFonts w:ascii="Times New Roman" w:hAnsi="Times New Roman" w:cs="Times New Roman"/>
        </w:rPr>
        <w:t>ганов Пенсионного фонда Российской Федерации.</w:t>
      </w:r>
    </w:p>
    <w:p w:rsidR="00EF55F3" w:rsidRPr="004757DF" w:rsidRDefault="00EF55F3" w:rsidP="00B95326">
      <w:pPr>
        <w:pStyle w:val="a4"/>
        <w:numPr>
          <w:ilvl w:val="0"/>
          <w:numId w:val="43"/>
        </w:numPr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Судебно-правовая защита граждан в сфере социальной защиты и пенсионного обеспечения.</w:t>
      </w:r>
    </w:p>
    <w:p w:rsidR="00EF55F3" w:rsidRPr="004757DF" w:rsidRDefault="00EF55F3" w:rsidP="00B95326">
      <w:pPr>
        <w:pStyle w:val="a4"/>
        <w:numPr>
          <w:ilvl w:val="0"/>
          <w:numId w:val="43"/>
        </w:numPr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Социально-правовая защита граждан.</w:t>
      </w:r>
    </w:p>
    <w:p w:rsidR="00EF2DDC" w:rsidRPr="004757DF" w:rsidRDefault="00FC5F86" w:rsidP="00EF55F3">
      <w:pPr>
        <w:ind w:firstLine="709"/>
        <w:jc w:val="both"/>
        <w:rPr>
          <w:rStyle w:val="fontstyle01"/>
          <w:b w:val="0"/>
          <w:sz w:val="22"/>
          <w:szCs w:val="22"/>
        </w:rPr>
      </w:pPr>
      <w:r w:rsidRPr="004757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Pr="004757DF">
        <w:rPr>
          <w:rFonts w:ascii="Times New Roman" w:hAnsi="Times New Roman" w:cs="Times New Roman"/>
          <w:b/>
        </w:rPr>
        <w:t>Планируемые результаты освоения образовательной программы</w:t>
      </w:r>
    </w:p>
    <w:p w:rsidR="006744B4" w:rsidRPr="004757DF" w:rsidRDefault="00FC5F86" w:rsidP="00A56A79">
      <w:pPr>
        <w:ind w:firstLine="709"/>
        <w:contextualSpacing/>
        <w:jc w:val="both"/>
        <w:rPr>
          <w:rFonts w:ascii="ArialMT" w:hAnsi="ArialMT"/>
          <w:b/>
          <w:color w:val="000000"/>
        </w:rPr>
      </w:pPr>
      <w:r w:rsidRPr="004757D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4.1. </w:t>
      </w:r>
      <w:r w:rsidR="006744B4" w:rsidRPr="004757DF">
        <w:rPr>
          <w:rFonts w:ascii="Times New Roman" w:eastAsia="Times New Roman" w:hAnsi="Times New Roman" w:cs="Times New Roman"/>
          <w:b/>
          <w:color w:val="000000"/>
          <w:lang w:eastAsia="ru-RU"/>
        </w:rPr>
        <w:t>Общие компетенции:</w:t>
      </w:r>
    </w:p>
    <w:p w:rsidR="00EF55F3" w:rsidRPr="004757DF" w:rsidRDefault="00EF55F3" w:rsidP="00EF55F3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F55F3" w:rsidRPr="004757DF" w:rsidRDefault="00EF55F3" w:rsidP="00EF55F3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</w:t>
      </w:r>
      <w:r w:rsidRPr="004757DF">
        <w:rPr>
          <w:rFonts w:ascii="Times New Roman" w:eastAsia="Times New Roman" w:hAnsi="Times New Roman" w:cs="Times New Roman"/>
          <w:lang w:eastAsia="ru-RU"/>
        </w:rPr>
        <w:t>ы</w:t>
      </w:r>
      <w:r w:rsidRPr="004757DF">
        <w:rPr>
          <w:rFonts w:ascii="Times New Roman" w:eastAsia="Times New Roman" w:hAnsi="Times New Roman" w:cs="Times New Roman"/>
          <w:lang w:eastAsia="ru-RU"/>
        </w:rPr>
        <w:t>полнения профессиональных задач, оценивать их эффективность и качество.</w:t>
      </w:r>
    </w:p>
    <w:p w:rsidR="00EF55F3" w:rsidRPr="004757DF" w:rsidRDefault="00EF55F3" w:rsidP="00EF55F3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</w:t>
      </w:r>
      <w:r w:rsidRPr="004757DF">
        <w:rPr>
          <w:rFonts w:ascii="Times New Roman" w:eastAsia="Times New Roman" w:hAnsi="Times New Roman" w:cs="Times New Roman"/>
          <w:lang w:eastAsia="ru-RU"/>
        </w:rPr>
        <w:t>т</w:t>
      </w:r>
      <w:r w:rsidRPr="004757DF">
        <w:rPr>
          <w:rFonts w:ascii="Times New Roman" w:eastAsia="Times New Roman" w:hAnsi="Times New Roman" w:cs="Times New Roman"/>
          <w:lang w:eastAsia="ru-RU"/>
        </w:rPr>
        <w:t>ственность.</w:t>
      </w:r>
    </w:p>
    <w:p w:rsidR="00EF55F3" w:rsidRPr="004757DF" w:rsidRDefault="00EF55F3" w:rsidP="00EF55F3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F55F3" w:rsidRPr="004757DF" w:rsidRDefault="00EF55F3" w:rsidP="00EF55F3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EF55F3" w:rsidRPr="004757DF" w:rsidRDefault="00EF55F3" w:rsidP="00EF55F3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EF55F3" w:rsidRPr="004757DF" w:rsidRDefault="00EF55F3" w:rsidP="00EF55F3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EF55F3" w:rsidRPr="004757DF" w:rsidRDefault="00EF55F3" w:rsidP="00EF55F3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lastRenderedPageBreak/>
        <w:t>ОК 8. Самостоятельно определять задачи профессионального и личностного развития, зан</w:t>
      </w:r>
      <w:r w:rsidRPr="004757DF">
        <w:rPr>
          <w:rFonts w:ascii="Times New Roman" w:eastAsia="Times New Roman" w:hAnsi="Times New Roman" w:cs="Times New Roman"/>
          <w:lang w:eastAsia="ru-RU"/>
        </w:rPr>
        <w:t>и</w:t>
      </w:r>
      <w:r w:rsidRPr="004757DF">
        <w:rPr>
          <w:rFonts w:ascii="Times New Roman" w:eastAsia="Times New Roman" w:hAnsi="Times New Roman" w:cs="Times New Roman"/>
          <w:lang w:eastAsia="ru-RU"/>
        </w:rPr>
        <w:t>маться самообразованием, осознанно планировать повышение квалификации.</w:t>
      </w:r>
    </w:p>
    <w:p w:rsidR="00EF55F3" w:rsidRPr="004757DF" w:rsidRDefault="00EF55F3" w:rsidP="00EF55F3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ОК 9. Ориентироваться в условиях постоянного изменения правовой базы.</w:t>
      </w:r>
    </w:p>
    <w:p w:rsidR="00EF55F3" w:rsidRPr="004757DF" w:rsidRDefault="00EF55F3" w:rsidP="00EF55F3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ОК 10. Соблюдать основы здорового образа жизни, требования охраны труда.</w:t>
      </w:r>
    </w:p>
    <w:p w:rsidR="00EF55F3" w:rsidRPr="004757DF" w:rsidRDefault="00EF55F3" w:rsidP="00EF55F3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EF55F3" w:rsidRPr="004757DF" w:rsidRDefault="00EF55F3" w:rsidP="00EF55F3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ОК 12. Проявлять нетерпимость к коррупционному поведению.</w:t>
      </w:r>
    </w:p>
    <w:p w:rsidR="006744B4" w:rsidRPr="004757DF" w:rsidRDefault="006744B4" w:rsidP="007369A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br/>
      </w:r>
      <w:r w:rsidR="00A56A79" w:rsidRPr="004757DF">
        <w:rPr>
          <w:rFonts w:ascii="Times New Roman" w:hAnsi="Times New Roman" w:cs="Times New Roman"/>
          <w:b/>
        </w:rPr>
        <w:t xml:space="preserve">           </w:t>
      </w:r>
      <w:r w:rsidR="00FC5F86" w:rsidRPr="004757DF">
        <w:rPr>
          <w:rFonts w:ascii="Times New Roman" w:hAnsi="Times New Roman" w:cs="Times New Roman"/>
          <w:b/>
        </w:rPr>
        <w:t>4.2. Профессиональные компетенции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268"/>
        <w:gridCol w:w="5103"/>
      </w:tblGrid>
      <w:tr w:rsidR="006744B4" w:rsidRPr="00FC5F86" w:rsidTr="00613502">
        <w:tc>
          <w:tcPr>
            <w:tcW w:w="1951" w:type="dxa"/>
            <w:hideMark/>
          </w:tcPr>
          <w:p w:rsidR="006744B4" w:rsidRPr="00FC5F86" w:rsidRDefault="006744B4" w:rsidP="00CB2E9C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</w:t>
            </w:r>
            <w:r w:rsidRPr="00FC5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профессиональной</w:t>
            </w:r>
            <w:r w:rsidRPr="00FC5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деятельности</w:t>
            </w:r>
          </w:p>
        </w:tc>
        <w:tc>
          <w:tcPr>
            <w:tcW w:w="2268" w:type="dxa"/>
            <w:hideMark/>
          </w:tcPr>
          <w:p w:rsidR="006744B4" w:rsidRPr="00FC5F86" w:rsidRDefault="0087349C" w:rsidP="00FC5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F86">
              <w:rPr>
                <w:rFonts w:ascii="Times New Roman" w:hAnsi="Times New Roman" w:cs="Times New Roman"/>
                <w:b/>
              </w:rPr>
              <w:t>Код и наименование компетенции</w:t>
            </w:r>
          </w:p>
        </w:tc>
        <w:tc>
          <w:tcPr>
            <w:tcW w:w="5103" w:type="dxa"/>
            <w:hideMark/>
          </w:tcPr>
          <w:p w:rsidR="006744B4" w:rsidRPr="00613502" w:rsidRDefault="0087349C" w:rsidP="00EF2D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502">
              <w:rPr>
                <w:rFonts w:ascii="Times New Roman" w:hAnsi="Times New Roman" w:cs="Times New Roman"/>
                <w:b/>
              </w:rPr>
              <w:t>Показатели освоения компетенции</w:t>
            </w:r>
          </w:p>
        </w:tc>
      </w:tr>
      <w:tr w:rsidR="00EF2DDC" w:rsidRPr="00FC5F86" w:rsidTr="00613502">
        <w:tc>
          <w:tcPr>
            <w:tcW w:w="1951" w:type="dxa"/>
            <w:hideMark/>
          </w:tcPr>
          <w:p w:rsidR="00EF2DDC" w:rsidRPr="00FC5F86" w:rsidRDefault="00EF55F3" w:rsidP="00061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5F3">
              <w:rPr>
                <w:rFonts w:ascii="Times New Roman" w:hAnsi="Times New Roman" w:cs="Times New Roman"/>
                <w:color w:val="000000"/>
              </w:rPr>
              <w:t>Обеспечение ре</w:t>
            </w:r>
            <w:r w:rsidRPr="00EF55F3">
              <w:rPr>
                <w:rFonts w:ascii="Times New Roman" w:hAnsi="Times New Roman" w:cs="Times New Roman"/>
                <w:color w:val="000000"/>
              </w:rPr>
              <w:t>а</w:t>
            </w:r>
            <w:r w:rsidRPr="00EF55F3">
              <w:rPr>
                <w:rFonts w:ascii="Times New Roman" w:hAnsi="Times New Roman" w:cs="Times New Roman"/>
                <w:color w:val="000000"/>
              </w:rPr>
              <w:t>лизации прав граждан в сфере пенсионного обеспечения и социальной защ</w:t>
            </w:r>
            <w:r w:rsidRPr="00EF55F3">
              <w:rPr>
                <w:rFonts w:ascii="Times New Roman" w:hAnsi="Times New Roman" w:cs="Times New Roman"/>
                <w:color w:val="000000"/>
              </w:rPr>
              <w:t>и</w:t>
            </w:r>
            <w:r w:rsidRPr="00EF55F3">
              <w:rPr>
                <w:rFonts w:ascii="Times New Roman" w:hAnsi="Times New Roman" w:cs="Times New Roman"/>
                <w:color w:val="000000"/>
              </w:rPr>
              <w:t>ты.</w:t>
            </w:r>
          </w:p>
        </w:tc>
        <w:tc>
          <w:tcPr>
            <w:tcW w:w="2268" w:type="dxa"/>
            <w:hideMark/>
          </w:tcPr>
          <w:p w:rsidR="00EF55F3" w:rsidRPr="00EF55F3" w:rsidRDefault="00EF55F3" w:rsidP="00EF55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ПК 1.1. Осущест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лять профессионал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ное толкование но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мативных правовых актов для реализации прав граждан в сфере пенсионного обесп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чения и социальной защиты.</w:t>
            </w:r>
          </w:p>
          <w:p w:rsidR="00EF55F3" w:rsidRPr="00EF55F3" w:rsidRDefault="00EF55F3" w:rsidP="00EF55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ПК 1.2. Осущест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лять прием граждан по вопросам пенс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онного обеспечения и социальной защ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ты.</w:t>
            </w:r>
          </w:p>
          <w:p w:rsidR="00EF55F3" w:rsidRPr="00EF55F3" w:rsidRDefault="00EF55F3" w:rsidP="00EF55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ПК 1.3. Рассматр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вать пакет докуме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тов для назначения пенсий, пособий, компенсаций, других выплат, а также мер социальной по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держки отдельным категориям граждан, нуждающимся в с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циальной защите.</w:t>
            </w:r>
          </w:p>
          <w:p w:rsidR="00EF55F3" w:rsidRPr="00EF55F3" w:rsidRDefault="00EF55F3" w:rsidP="00EF55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ПК 1.4. Осущест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лять установление (назначение, пер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расчет, перевод), и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дексацию и корре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тировку пенсий, н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значение пособий, компенсаций и др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гих социальных в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плат, используя и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формационно-компьютерные те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нологии.</w:t>
            </w:r>
          </w:p>
          <w:p w:rsidR="00EF55F3" w:rsidRPr="00EF55F3" w:rsidRDefault="00EF55F3" w:rsidP="00EF55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ПК 1.5. Осущест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лять формирование и хранение дел получ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телей пенсий, пос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бий и других соц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альных выплат.</w:t>
            </w:r>
          </w:p>
          <w:p w:rsidR="00EF2DDC" w:rsidRPr="00FC5F86" w:rsidRDefault="00EF55F3" w:rsidP="00EF55F3">
            <w:pPr>
              <w:rPr>
                <w:rFonts w:ascii="Times New Roman" w:hAnsi="Times New Roman" w:cs="Times New Roman"/>
                <w:color w:val="000000"/>
              </w:rPr>
            </w:pP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ПК 1.6. Консульт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ровать граждан и представителей юр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дических лиц по в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просам пенсионного обеспечения и соц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альной защиты.</w:t>
            </w:r>
          </w:p>
        </w:tc>
        <w:tc>
          <w:tcPr>
            <w:tcW w:w="5103" w:type="dxa"/>
            <w:hideMark/>
          </w:tcPr>
          <w:p w:rsidR="0087349C" w:rsidRPr="00613502" w:rsidRDefault="0087349C" w:rsidP="0087349C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lastRenderedPageBreak/>
              <w:t>практический опыт: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анализа действующего законодательства в области пенсионного обеспечения и социальной защиты;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приема граждан по вопросам пенсионного обесп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чения и социальной защиты;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формирования пенсионных и личных дел получ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телей пенсий и пособий, других социальных в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плат и их хранения;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пользования компьютерными программами назн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чения пенсий и пособий, социальных выплат, учета и рассмотрения пенсионных обращений граждан;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определения права на перерасчет, перевод с одного вида пенсий на другой, индексацию и коррект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ровку трудовых пенсий, пенсий по государстве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определения права на предоставление услуг и мер социальной поддержки отдельным категориям граждан;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информирования граждан и должностных лиц об изменениях в области пенсионного обеспечения и социальной защиты населения;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общения с лицами пожилого возраста и инвалид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ми;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публичного выступления и речевой аргументации позиции</w:t>
            </w:r>
          </w:p>
          <w:p w:rsidR="007369AB" w:rsidRPr="00613502" w:rsidRDefault="007369AB" w:rsidP="007369AB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уметь: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анализировать действующее законодательство в области пенсионного обеспечения, назначения п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принимать документы, необходимые для устано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 xml:space="preserve">ления пенсий, пособий, компенсаций, ежемесячных 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денежных выплат, материнского (семейного) кап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тала и других социальных выплат, необходимых для установления пенсий, пособий и других соц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альных выплат;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мейного) капитала и других социальных выплат;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разъяснять порядок получения недостающих док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ментов и сроки их предоставления;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определять право, размер и сроки назначения тр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довых пенсий, пенсий по государственному пенс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онному обеспечению, пособий, компенсаций, еж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месячных денежных выплат и материнского (с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мейного) капитала с использованием информац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онных справочно-правовых систем;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формировать пенсионные дела;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дела получателей пособий, ежемесячных денежных выплат, материнского (семейного) капитала и др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гих социальных выплат;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составлять проекты ответов на письменные обр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щения граждан с использованием информацио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ных справочно-правовых систем, вести учет обр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щений;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пользоваться компьютерными программами назн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чения и выплаты пенсий, пособий и других соц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альных выплат;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консультировать граждан и представителей юр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дических лиц по вопросам пенсионного обеспеч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ния и социальной защиты, используя информац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онные справочно-правовые системы;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запрашивать информацию о содержании индив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дуальных лицевых счетов застрахованных лиц и анализировать полученные сведения о стаже раб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ты, заработной плате и страховых взносах;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составлять проекты решений об отказе в назнач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нии пенсий, пособий, компенсаций, материнского (семейного) капитала, ежемесячной денежной в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платы, в предоставлении услуг и других социал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ных выплат, используя информационные справо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но-правовые системы;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осуществлять оценку пенсионных прав застрах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ванных лиц, в том числе с учетом специального трудового стажа;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использовать периодические и специальные изд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ния, справочную литературу в профессиональной деятельности;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оказывать консультационную помощь гражданам по вопросам медико-социальной экспертизы;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объяснять сущность психических процессов и их изменений у инвалидов и лиц пожилого возраста;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правильно организовать психологический конта</w:t>
            </w:r>
            <w:proofErr w:type="gramStart"/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кт с кл</w:t>
            </w:r>
            <w:proofErr w:type="gramEnd"/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иентами (потребителями услуг);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 xml:space="preserve">давать психологическую характеристику личности, 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применять приемы делового общения и правила культуры поведения;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следовать этическим правилам, нормам и принц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пам в профессиональной деятельности;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содержание нормативных правовых актов фед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рального, регионального и муниципального уро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ней, регулирующих вопросы установления пенсий, пособий и других социальных выплат, предоста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ления услуг;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понятия и виды трудовых пенсий, пенсий по гос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дарственному пенсионному обеспечению, пособий, ежемесячных денежных выплат (далее - ЕДВ), д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полнительного материального обеспечения, других социальных выплат, условия их назначения, разм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ры и сроки;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правовое регулирование в области медико-социальной экспертизы;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основные понятия и категории медико-социальной экспертизы;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основные функции учреждений государственной службы медико-социальной экспертизы;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юридическое значение экспертных заключений медико-социальной экспертизы;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структуру трудовых пенсий;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понятие и виды социального обслуживания и п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мощи нуждающимся гражданам;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государственные стандарты социального обслуж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вания;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социальных услуг и др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гих социальных выплат;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порядок формирования пенсионных и личных дел получателей пенсий, пособий, ежемесячных д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нежных выплат, материнского (семейного) капит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ла и других социальных выплат;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компьютерные программы по назначению пенсий, пособий, рассмотрению устных и письменных о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ращений граждан;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способы информирования граждан и должностных лиц об изменениях в области пенсионного обесп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чения и социальной защиты;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основные понятия общей психологии, сущность психических процессов;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основы психологии личности;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современные представления о личности, ее стру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туре и возрастных изменениях;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особенности психологии инвалидов и лиц пожил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го возраста;</w:t>
            </w:r>
          </w:p>
          <w:p w:rsidR="00EF2DDC" w:rsidRPr="00613502" w:rsidRDefault="00613502" w:rsidP="0061350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основные правила профессиональной этики и приемы делового общения в коллективе.</w:t>
            </w:r>
          </w:p>
        </w:tc>
      </w:tr>
      <w:tr w:rsidR="00EF2DDC" w:rsidRPr="00FC5F86" w:rsidTr="00613502">
        <w:tc>
          <w:tcPr>
            <w:tcW w:w="1951" w:type="dxa"/>
            <w:hideMark/>
          </w:tcPr>
          <w:p w:rsidR="00EF2DDC" w:rsidRPr="00FC5F86" w:rsidRDefault="00EF55F3" w:rsidP="00061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5F3">
              <w:rPr>
                <w:rFonts w:ascii="Times New Roman" w:hAnsi="Times New Roman" w:cs="Times New Roman"/>
                <w:color w:val="000000"/>
              </w:rPr>
              <w:lastRenderedPageBreak/>
              <w:t>Организационное обеспечение де</w:t>
            </w:r>
            <w:r w:rsidRPr="00EF55F3">
              <w:rPr>
                <w:rFonts w:ascii="Times New Roman" w:hAnsi="Times New Roman" w:cs="Times New Roman"/>
                <w:color w:val="000000"/>
              </w:rPr>
              <w:t>я</w:t>
            </w:r>
            <w:r w:rsidRPr="00EF55F3">
              <w:rPr>
                <w:rFonts w:ascii="Times New Roman" w:hAnsi="Times New Roman" w:cs="Times New Roman"/>
                <w:color w:val="000000"/>
              </w:rPr>
              <w:t>тельности учре</w:t>
            </w:r>
            <w:r w:rsidRPr="00EF55F3">
              <w:rPr>
                <w:rFonts w:ascii="Times New Roman" w:hAnsi="Times New Roman" w:cs="Times New Roman"/>
                <w:color w:val="000000"/>
              </w:rPr>
              <w:t>ж</w:t>
            </w:r>
            <w:r w:rsidRPr="00EF55F3">
              <w:rPr>
                <w:rFonts w:ascii="Times New Roman" w:hAnsi="Times New Roman" w:cs="Times New Roman"/>
                <w:color w:val="000000"/>
              </w:rPr>
              <w:t>дений социальной защиты населения и органов Пенс</w:t>
            </w:r>
            <w:r w:rsidRPr="00EF55F3">
              <w:rPr>
                <w:rFonts w:ascii="Times New Roman" w:hAnsi="Times New Roman" w:cs="Times New Roman"/>
                <w:color w:val="000000"/>
              </w:rPr>
              <w:t>и</w:t>
            </w:r>
            <w:r w:rsidRPr="00EF55F3">
              <w:rPr>
                <w:rFonts w:ascii="Times New Roman" w:hAnsi="Times New Roman" w:cs="Times New Roman"/>
                <w:color w:val="000000"/>
              </w:rPr>
              <w:t xml:space="preserve">онного фонда </w:t>
            </w:r>
            <w:r w:rsidRPr="00EF55F3">
              <w:rPr>
                <w:rFonts w:ascii="Times New Roman" w:hAnsi="Times New Roman" w:cs="Times New Roman"/>
                <w:color w:val="000000"/>
              </w:rPr>
              <w:lastRenderedPageBreak/>
              <w:t>Российской Ф</w:t>
            </w:r>
            <w:r w:rsidRPr="00EF55F3">
              <w:rPr>
                <w:rFonts w:ascii="Times New Roman" w:hAnsi="Times New Roman" w:cs="Times New Roman"/>
                <w:color w:val="000000"/>
              </w:rPr>
              <w:t>е</w:t>
            </w:r>
            <w:r w:rsidRPr="00EF55F3">
              <w:rPr>
                <w:rFonts w:ascii="Times New Roman" w:hAnsi="Times New Roman" w:cs="Times New Roman"/>
                <w:color w:val="000000"/>
              </w:rPr>
              <w:t>дерации.</w:t>
            </w:r>
          </w:p>
        </w:tc>
        <w:tc>
          <w:tcPr>
            <w:tcW w:w="2268" w:type="dxa"/>
            <w:hideMark/>
          </w:tcPr>
          <w:p w:rsidR="00EF55F3" w:rsidRPr="00EF55F3" w:rsidRDefault="00EF55F3" w:rsidP="00EF55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 2.1. Поддерж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вать базы данных получателей пенсий, пособий, компенс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ций и других соц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 xml:space="preserve">альных выплат, а также услуг и льгот в 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актуальном состо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нии.</w:t>
            </w:r>
          </w:p>
          <w:p w:rsidR="00EF55F3" w:rsidRPr="00EF55F3" w:rsidRDefault="00EF55F3" w:rsidP="00EF55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ПК 2.2. Выявлять лиц, нуждающихся в социальной защите, и осуществлять их учет, используя и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формационно-компьютерные те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нологии.</w:t>
            </w:r>
          </w:p>
          <w:p w:rsidR="00EF2DDC" w:rsidRPr="00FC5F86" w:rsidRDefault="00EF55F3" w:rsidP="00EF55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ПК 2.3. Организов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вать и координир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вать социальную р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боту с отдельными лицами, категориями граждан и семьями, нуждающимися в социальной по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держке и защите.</w:t>
            </w:r>
          </w:p>
        </w:tc>
        <w:tc>
          <w:tcPr>
            <w:tcW w:w="5103" w:type="dxa"/>
            <w:hideMark/>
          </w:tcPr>
          <w:p w:rsidR="0087349C" w:rsidRPr="00613502" w:rsidRDefault="0087349C" w:rsidP="0087349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иметь практический опыт: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выявления и осуществления учета лиц, нужда</w:t>
            </w:r>
            <w:r w:rsidRPr="00613502">
              <w:rPr>
                <w:rFonts w:ascii="Times New Roman" w:hAnsi="Times New Roman" w:cs="Times New Roman"/>
              </w:rPr>
              <w:t>ю</w:t>
            </w:r>
            <w:r w:rsidRPr="00613502">
              <w:rPr>
                <w:rFonts w:ascii="Times New Roman" w:hAnsi="Times New Roman" w:cs="Times New Roman"/>
              </w:rPr>
              <w:t>щихся в социальной защите;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lastRenderedPageBreak/>
              <w:t>организации и координирования социальной раб</w:t>
            </w:r>
            <w:r w:rsidRPr="00613502">
              <w:rPr>
                <w:rFonts w:ascii="Times New Roman" w:hAnsi="Times New Roman" w:cs="Times New Roman"/>
              </w:rPr>
              <w:t>о</w:t>
            </w:r>
            <w:r w:rsidRPr="00613502">
              <w:rPr>
                <w:rFonts w:ascii="Times New Roman" w:hAnsi="Times New Roman" w:cs="Times New Roman"/>
              </w:rPr>
              <w:t>ты с отдельными лицами, семьями и категориями граждан, нуждающимися в социальной поддержке и защите, с применением компьютерных и тел</w:t>
            </w:r>
            <w:r w:rsidRPr="00613502">
              <w:rPr>
                <w:rFonts w:ascii="Times New Roman" w:hAnsi="Times New Roman" w:cs="Times New Roman"/>
              </w:rPr>
              <w:t>е</w:t>
            </w:r>
            <w:r w:rsidRPr="00613502">
              <w:rPr>
                <w:rFonts w:ascii="Times New Roman" w:hAnsi="Times New Roman" w:cs="Times New Roman"/>
              </w:rPr>
              <w:t>коммуникационных технологий;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консультирования граждан и представителей юр</w:t>
            </w:r>
            <w:r w:rsidRPr="00613502">
              <w:rPr>
                <w:rFonts w:ascii="Times New Roman" w:hAnsi="Times New Roman" w:cs="Times New Roman"/>
              </w:rPr>
              <w:t>и</w:t>
            </w:r>
            <w:r w:rsidRPr="00613502">
              <w:rPr>
                <w:rFonts w:ascii="Times New Roman" w:hAnsi="Times New Roman" w:cs="Times New Roman"/>
              </w:rPr>
              <w:t>дических лиц по вопросам пенсионного обеспеч</w:t>
            </w:r>
            <w:r w:rsidRPr="00613502">
              <w:rPr>
                <w:rFonts w:ascii="Times New Roman" w:hAnsi="Times New Roman" w:cs="Times New Roman"/>
              </w:rPr>
              <w:t>е</w:t>
            </w:r>
            <w:r w:rsidRPr="00613502">
              <w:rPr>
                <w:rFonts w:ascii="Times New Roman" w:hAnsi="Times New Roman" w:cs="Times New Roman"/>
              </w:rPr>
              <w:t>ния и социальной защиты населения с применен</w:t>
            </w:r>
            <w:r w:rsidRPr="00613502">
              <w:rPr>
                <w:rFonts w:ascii="Times New Roman" w:hAnsi="Times New Roman" w:cs="Times New Roman"/>
              </w:rPr>
              <w:t>и</w:t>
            </w:r>
            <w:r w:rsidRPr="00613502">
              <w:rPr>
                <w:rFonts w:ascii="Times New Roman" w:hAnsi="Times New Roman" w:cs="Times New Roman"/>
              </w:rPr>
              <w:t>ем компьютерных и телекоммуникационных те</w:t>
            </w:r>
            <w:r w:rsidRPr="00613502">
              <w:rPr>
                <w:rFonts w:ascii="Times New Roman" w:hAnsi="Times New Roman" w:cs="Times New Roman"/>
              </w:rPr>
              <w:t>х</w:t>
            </w:r>
            <w:r w:rsidRPr="00613502">
              <w:rPr>
                <w:rFonts w:ascii="Times New Roman" w:hAnsi="Times New Roman" w:cs="Times New Roman"/>
              </w:rPr>
              <w:t>нологий;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</w:t>
            </w:r>
            <w:r w:rsidRPr="00613502">
              <w:rPr>
                <w:rFonts w:ascii="Times New Roman" w:hAnsi="Times New Roman" w:cs="Times New Roman"/>
              </w:rPr>
              <w:t>н</w:t>
            </w:r>
            <w:r w:rsidRPr="00613502">
              <w:rPr>
                <w:rFonts w:ascii="Times New Roman" w:hAnsi="Times New Roman" w:cs="Times New Roman"/>
              </w:rPr>
              <w:t>ного фонда Российской Федерации;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уметь: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поддерживать в актуальном состоянии базы да</w:t>
            </w:r>
            <w:r w:rsidRPr="00613502">
              <w:rPr>
                <w:rFonts w:ascii="Times New Roman" w:hAnsi="Times New Roman" w:cs="Times New Roman"/>
              </w:rPr>
              <w:t>н</w:t>
            </w:r>
            <w:r w:rsidRPr="00613502">
              <w:rPr>
                <w:rFonts w:ascii="Times New Roman" w:hAnsi="Times New Roman" w:cs="Times New Roman"/>
              </w:rPr>
              <w:t>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выявлять и осуществлять учет лиц, нуждающихся в социальной защите;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участвовать в организационно-управленческой р</w:t>
            </w:r>
            <w:r w:rsidRPr="00613502">
              <w:rPr>
                <w:rFonts w:ascii="Times New Roman" w:hAnsi="Times New Roman" w:cs="Times New Roman"/>
              </w:rPr>
              <w:t>а</w:t>
            </w:r>
            <w:r w:rsidRPr="00613502">
              <w:rPr>
                <w:rFonts w:ascii="Times New Roman" w:hAnsi="Times New Roman" w:cs="Times New Roman"/>
              </w:rPr>
              <w:t>боте структурных подразделений органов и учре</w:t>
            </w:r>
            <w:r w:rsidRPr="00613502">
              <w:rPr>
                <w:rFonts w:ascii="Times New Roman" w:hAnsi="Times New Roman" w:cs="Times New Roman"/>
              </w:rPr>
              <w:t>ж</w:t>
            </w:r>
            <w:r w:rsidRPr="00613502">
              <w:rPr>
                <w:rFonts w:ascii="Times New Roman" w:hAnsi="Times New Roman" w:cs="Times New Roman"/>
              </w:rPr>
              <w:t>дений социальной защиты населения, органов Пе</w:t>
            </w:r>
            <w:r w:rsidRPr="00613502">
              <w:rPr>
                <w:rFonts w:ascii="Times New Roman" w:hAnsi="Times New Roman" w:cs="Times New Roman"/>
              </w:rPr>
              <w:t>н</w:t>
            </w:r>
            <w:r w:rsidRPr="00613502">
              <w:rPr>
                <w:rFonts w:ascii="Times New Roman" w:hAnsi="Times New Roman" w:cs="Times New Roman"/>
              </w:rPr>
              <w:t>сионного фонда Российской Федерации;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взаимодействовать в процессе работы с органами исполнительной власти, организациями, учрежд</w:t>
            </w:r>
            <w:r w:rsidRPr="00613502">
              <w:rPr>
                <w:rFonts w:ascii="Times New Roman" w:hAnsi="Times New Roman" w:cs="Times New Roman"/>
              </w:rPr>
              <w:t>е</w:t>
            </w:r>
            <w:r w:rsidRPr="00613502">
              <w:rPr>
                <w:rFonts w:ascii="Times New Roman" w:hAnsi="Times New Roman" w:cs="Times New Roman"/>
              </w:rPr>
              <w:t>ниями, общественными организациями;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собирать и анализировать информацию для стат</w:t>
            </w:r>
            <w:r w:rsidRPr="00613502">
              <w:rPr>
                <w:rFonts w:ascii="Times New Roman" w:hAnsi="Times New Roman" w:cs="Times New Roman"/>
              </w:rPr>
              <w:t>и</w:t>
            </w:r>
            <w:r w:rsidRPr="00613502">
              <w:rPr>
                <w:rFonts w:ascii="Times New Roman" w:hAnsi="Times New Roman" w:cs="Times New Roman"/>
              </w:rPr>
              <w:t>стической и другой отчетности;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выявлять по базе данных лиц, нуждающихся в м</w:t>
            </w:r>
            <w:r w:rsidRPr="00613502">
              <w:rPr>
                <w:rFonts w:ascii="Times New Roman" w:hAnsi="Times New Roman" w:cs="Times New Roman"/>
              </w:rPr>
              <w:t>е</w:t>
            </w:r>
            <w:r w:rsidRPr="00613502">
              <w:rPr>
                <w:rFonts w:ascii="Times New Roman" w:hAnsi="Times New Roman" w:cs="Times New Roman"/>
              </w:rPr>
              <w:t>рах государственной социальной поддержки и п</w:t>
            </w:r>
            <w:r w:rsidRPr="00613502">
              <w:rPr>
                <w:rFonts w:ascii="Times New Roman" w:hAnsi="Times New Roman" w:cs="Times New Roman"/>
              </w:rPr>
              <w:t>о</w:t>
            </w:r>
            <w:r w:rsidRPr="00613502">
              <w:rPr>
                <w:rFonts w:ascii="Times New Roman" w:hAnsi="Times New Roman" w:cs="Times New Roman"/>
              </w:rPr>
              <w:t>мощи, с применением компьютерных технологий;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принимать решения об установлении опеки и п</w:t>
            </w:r>
            <w:r w:rsidRPr="00613502">
              <w:rPr>
                <w:rFonts w:ascii="Times New Roman" w:hAnsi="Times New Roman" w:cs="Times New Roman"/>
              </w:rPr>
              <w:t>о</w:t>
            </w:r>
            <w:r w:rsidRPr="00613502">
              <w:rPr>
                <w:rFonts w:ascii="Times New Roman" w:hAnsi="Times New Roman" w:cs="Times New Roman"/>
              </w:rPr>
              <w:t>печительства;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осуществлять контроль и учет за усыновленными детьми, детьми, принятыми под опеку и попеч</w:t>
            </w:r>
            <w:r w:rsidRPr="00613502">
              <w:rPr>
                <w:rFonts w:ascii="Times New Roman" w:hAnsi="Times New Roman" w:cs="Times New Roman"/>
              </w:rPr>
              <w:t>и</w:t>
            </w:r>
            <w:r w:rsidRPr="00613502">
              <w:rPr>
                <w:rFonts w:ascii="Times New Roman" w:hAnsi="Times New Roman" w:cs="Times New Roman"/>
              </w:rPr>
              <w:t>тельство, переданными на воспитание в приемную семью;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направлять сложные или спорные дела по пенс</w:t>
            </w:r>
            <w:r w:rsidRPr="00613502">
              <w:rPr>
                <w:rFonts w:ascii="Times New Roman" w:hAnsi="Times New Roman" w:cs="Times New Roman"/>
              </w:rPr>
              <w:t>и</w:t>
            </w:r>
            <w:r w:rsidRPr="00613502">
              <w:rPr>
                <w:rFonts w:ascii="Times New Roman" w:hAnsi="Times New Roman" w:cs="Times New Roman"/>
              </w:rPr>
              <w:t>онным вопросам, по вопросам оказания социал</w:t>
            </w:r>
            <w:r w:rsidRPr="00613502">
              <w:rPr>
                <w:rFonts w:ascii="Times New Roman" w:hAnsi="Times New Roman" w:cs="Times New Roman"/>
              </w:rPr>
              <w:t>ь</w:t>
            </w:r>
            <w:r w:rsidRPr="00613502">
              <w:rPr>
                <w:rFonts w:ascii="Times New Roman" w:hAnsi="Times New Roman" w:cs="Times New Roman"/>
              </w:rPr>
              <w:t>ной помощи вышестоящим в порядке подчиненн</w:t>
            </w:r>
            <w:r w:rsidRPr="00613502">
              <w:rPr>
                <w:rFonts w:ascii="Times New Roman" w:hAnsi="Times New Roman" w:cs="Times New Roman"/>
              </w:rPr>
              <w:t>о</w:t>
            </w:r>
            <w:r w:rsidRPr="00613502">
              <w:rPr>
                <w:rFonts w:ascii="Times New Roman" w:hAnsi="Times New Roman" w:cs="Times New Roman"/>
              </w:rPr>
              <w:t>сти лицам;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применять приемы делового общения и правила культуры поведения в профессиональной деятел</w:t>
            </w:r>
            <w:r w:rsidRPr="00613502">
              <w:rPr>
                <w:rFonts w:ascii="Times New Roman" w:hAnsi="Times New Roman" w:cs="Times New Roman"/>
              </w:rPr>
              <w:t>ь</w:t>
            </w:r>
            <w:r w:rsidRPr="00613502">
              <w:rPr>
                <w:rFonts w:ascii="Times New Roman" w:hAnsi="Times New Roman" w:cs="Times New Roman"/>
              </w:rPr>
              <w:t>ности;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следовать этическим правилам, нормам и принц</w:t>
            </w:r>
            <w:r w:rsidRPr="00613502">
              <w:rPr>
                <w:rFonts w:ascii="Times New Roman" w:hAnsi="Times New Roman" w:cs="Times New Roman"/>
              </w:rPr>
              <w:t>и</w:t>
            </w:r>
            <w:r w:rsidRPr="00613502">
              <w:rPr>
                <w:rFonts w:ascii="Times New Roman" w:hAnsi="Times New Roman" w:cs="Times New Roman"/>
              </w:rPr>
              <w:t>пам в профессиональной деятельности;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знать: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нормативные правовые акты федерального, реги</w:t>
            </w:r>
            <w:r w:rsidRPr="00613502">
              <w:rPr>
                <w:rFonts w:ascii="Times New Roman" w:hAnsi="Times New Roman" w:cs="Times New Roman"/>
              </w:rPr>
              <w:t>о</w:t>
            </w:r>
            <w:r w:rsidRPr="00613502">
              <w:rPr>
                <w:rFonts w:ascii="Times New Roman" w:hAnsi="Times New Roman" w:cs="Times New Roman"/>
              </w:rPr>
              <w:t xml:space="preserve">нального, муниципального уровней, локальные нормативные акты организаций, регулирующие организацию работы органов Пенсионного фонда </w:t>
            </w:r>
            <w:r w:rsidRPr="00613502">
              <w:rPr>
                <w:rFonts w:ascii="Times New Roman" w:hAnsi="Times New Roman" w:cs="Times New Roman"/>
              </w:rPr>
              <w:lastRenderedPageBreak/>
              <w:t>Российской Федерации и социальной защиты нас</w:t>
            </w:r>
            <w:r w:rsidRPr="00613502">
              <w:rPr>
                <w:rFonts w:ascii="Times New Roman" w:hAnsi="Times New Roman" w:cs="Times New Roman"/>
              </w:rPr>
              <w:t>е</w:t>
            </w:r>
            <w:r w:rsidRPr="00613502">
              <w:rPr>
                <w:rFonts w:ascii="Times New Roman" w:hAnsi="Times New Roman" w:cs="Times New Roman"/>
              </w:rPr>
              <w:t>ления;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систему государственных органов и учреждений социальной защиты населения, органов Пенсио</w:t>
            </w:r>
            <w:r w:rsidRPr="00613502">
              <w:rPr>
                <w:rFonts w:ascii="Times New Roman" w:hAnsi="Times New Roman" w:cs="Times New Roman"/>
              </w:rPr>
              <w:t>н</w:t>
            </w:r>
            <w:r w:rsidRPr="00613502">
              <w:rPr>
                <w:rFonts w:ascii="Times New Roman" w:hAnsi="Times New Roman" w:cs="Times New Roman"/>
              </w:rPr>
              <w:t>ного фонда Российской Федерации;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организационно-управленческие функции рабо</w:t>
            </w:r>
            <w:r w:rsidRPr="00613502">
              <w:rPr>
                <w:rFonts w:ascii="Times New Roman" w:hAnsi="Times New Roman" w:cs="Times New Roman"/>
              </w:rPr>
              <w:t>т</w:t>
            </w:r>
            <w:r w:rsidRPr="00613502">
              <w:rPr>
                <w:rFonts w:ascii="Times New Roman" w:hAnsi="Times New Roman" w:cs="Times New Roman"/>
              </w:rPr>
              <w:t>ников органов и учреждений социальной защиты населения, органов Пенсионного фонда Росси</w:t>
            </w:r>
            <w:r w:rsidRPr="00613502">
              <w:rPr>
                <w:rFonts w:ascii="Times New Roman" w:hAnsi="Times New Roman" w:cs="Times New Roman"/>
              </w:rPr>
              <w:t>й</w:t>
            </w:r>
            <w:r w:rsidRPr="00613502">
              <w:rPr>
                <w:rFonts w:ascii="Times New Roman" w:hAnsi="Times New Roman" w:cs="Times New Roman"/>
              </w:rPr>
              <w:t>ской Федерации;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передовые формы организации труда, информац</w:t>
            </w:r>
            <w:r w:rsidRPr="00613502">
              <w:rPr>
                <w:rFonts w:ascii="Times New Roman" w:hAnsi="Times New Roman" w:cs="Times New Roman"/>
              </w:rPr>
              <w:t>и</w:t>
            </w:r>
            <w:r w:rsidRPr="00613502">
              <w:rPr>
                <w:rFonts w:ascii="Times New Roman" w:hAnsi="Times New Roman" w:cs="Times New Roman"/>
              </w:rPr>
              <w:t>онно-коммуникационные технологии, применя</w:t>
            </w:r>
            <w:r w:rsidRPr="00613502">
              <w:rPr>
                <w:rFonts w:ascii="Times New Roman" w:hAnsi="Times New Roman" w:cs="Times New Roman"/>
              </w:rPr>
              <w:t>е</w:t>
            </w:r>
            <w:r w:rsidRPr="00613502">
              <w:rPr>
                <w:rFonts w:ascii="Times New Roman" w:hAnsi="Times New Roman" w:cs="Times New Roman"/>
              </w:rPr>
              <w:t>мые в органах Пенсионного фонда Российской Ф</w:t>
            </w:r>
            <w:r w:rsidRPr="00613502">
              <w:rPr>
                <w:rFonts w:ascii="Times New Roman" w:hAnsi="Times New Roman" w:cs="Times New Roman"/>
              </w:rPr>
              <w:t>е</w:t>
            </w:r>
            <w:r w:rsidRPr="00613502">
              <w:rPr>
                <w:rFonts w:ascii="Times New Roman" w:hAnsi="Times New Roman" w:cs="Times New Roman"/>
              </w:rPr>
              <w:t>дерации, органах и учреждениях социальной защ</w:t>
            </w:r>
            <w:r w:rsidRPr="00613502">
              <w:rPr>
                <w:rFonts w:ascii="Times New Roman" w:hAnsi="Times New Roman" w:cs="Times New Roman"/>
              </w:rPr>
              <w:t>и</w:t>
            </w:r>
            <w:r w:rsidRPr="00613502">
              <w:rPr>
                <w:rFonts w:ascii="Times New Roman" w:hAnsi="Times New Roman" w:cs="Times New Roman"/>
              </w:rPr>
              <w:t>ты населения;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процедуру направления сложных или спорных дел по пенсионным вопросам и вопросам оказания с</w:t>
            </w:r>
            <w:r w:rsidRPr="00613502">
              <w:rPr>
                <w:rFonts w:ascii="Times New Roman" w:hAnsi="Times New Roman" w:cs="Times New Roman"/>
              </w:rPr>
              <w:t>о</w:t>
            </w:r>
            <w:r w:rsidRPr="00613502">
              <w:rPr>
                <w:rFonts w:ascii="Times New Roman" w:hAnsi="Times New Roman" w:cs="Times New Roman"/>
              </w:rPr>
              <w:t>циальной помощи вышестоящим в порядке подч</w:t>
            </w:r>
            <w:r w:rsidRPr="00613502">
              <w:rPr>
                <w:rFonts w:ascii="Times New Roman" w:hAnsi="Times New Roman" w:cs="Times New Roman"/>
              </w:rPr>
              <w:t>и</w:t>
            </w:r>
            <w:r w:rsidRPr="00613502">
              <w:rPr>
                <w:rFonts w:ascii="Times New Roman" w:hAnsi="Times New Roman" w:cs="Times New Roman"/>
              </w:rPr>
              <w:t>ненности лицам;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порядок ведения базы данных получателей пенсий, пособий, компенсаций и других социальных в</w:t>
            </w:r>
            <w:r w:rsidRPr="00613502">
              <w:rPr>
                <w:rFonts w:ascii="Times New Roman" w:hAnsi="Times New Roman" w:cs="Times New Roman"/>
              </w:rPr>
              <w:t>ы</w:t>
            </w:r>
            <w:r w:rsidRPr="00613502">
              <w:rPr>
                <w:rFonts w:ascii="Times New Roman" w:hAnsi="Times New Roman" w:cs="Times New Roman"/>
              </w:rPr>
              <w:t>плат, оказания услуг;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документооборот в системе органов и учреждений социальной защиты населения, органов Пенсио</w:t>
            </w:r>
            <w:r w:rsidRPr="00613502">
              <w:rPr>
                <w:rFonts w:ascii="Times New Roman" w:hAnsi="Times New Roman" w:cs="Times New Roman"/>
              </w:rPr>
              <w:t>н</w:t>
            </w:r>
            <w:r w:rsidRPr="00613502">
              <w:rPr>
                <w:rFonts w:ascii="Times New Roman" w:hAnsi="Times New Roman" w:cs="Times New Roman"/>
              </w:rPr>
              <w:t>ного фонда Российской Федерации;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федеральные, региональные, муниципальные пр</w:t>
            </w:r>
            <w:r w:rsidRPr="00613502">
              <w:rPr>
                <w:rFonts w:ascii="Times New Roman" w:hAnsi="Times New Roman" w:cs="Times New Roman"/>
              </w:rPr>
              <w:t>о</w:t>
            </w:r>
            <w:r w:rsidRPr="00613502">
              <w:rPr>
                <w:rFonts w:ascii="Times New Roman" w:hAnsi="Times New Roman" w:cs="Times New Roman"/>
              </w:rPr>
              <w:t>граммы в области социальной защиты населения и их ресурсное обеспечение;</w:t>
            </w:r>
          </w:p>
          <w:p w:rsidR="00EF2DDC" w:rsidRPr="00613502" w:rsidRDefault="00613502" w:rsidP="0061350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502">
              <w:rPr>
                <w:rFonts w:ascii="Times New Roman" w:hAnsi="Times New Roman" w:cs="Times New Roman"/>
              </w:rPr>
              <w:t>Кодекс профессиональной этики специалиста орг</w:t>
            </w:r>
            <w:r w:rsidRPr="00613502">
              <w:rPr>
                <w:rFonts w:ascii="Times New Roman" w:hAnsi="Times New Roman" w:cs="Times New Roman"/>
              </w:rPr>
              <w:t>а</w:t>
            </w:r>
            <w:r w:rsidRPr="00613502">
              <w:rPr>
                <w:rFonts w:ascii="Times New Roman" w:hAnsi="Times New Roman" w:cs="Times New Roman"/>
              </w:rPr>
              <w:t>нов и учреждений социальной защиты населения, органов Пенсионного фонда Российской Федер</w:t>
            </w:r>
            <w:r w:rsidRPr="00613502">
              <w:rPr>
                <w:rFonts w:ascii="Times New Roman" w:hAnsi="Times New Roman" w:cs="Times New Roman"/>
              </w:rPr>
              <w:t>а</w:t>
            </w:r>
            <w:r w:rsidRPr="00613502">
              <w:rPr>
                <w:rFonts w:ascii="Times New Roman" w:hAnsi="Times New Roman" w:cs="Times New Roman"/>
              </w:rPr>
              <w:t>ции</w:t>
            </w:r>
          </w:p>
        </w:tc>
      </w:tr>
    </w:tbl>
    <w:p w:rsidR="00CB2E9C" w:rsidRDefault="00CB2E9C" w:rsidP="00CB2E9C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CB2E9C" w:rsidSect="0017629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6A79" w:rsidRPr="00A56A79" w:rsidRDefault="00A56A79" w:rsidP="00CB2E9C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A79">
        <w:rPr>
          <w:rFonts w:ascii="Times New Roman" w:hAnsi="Times New Roman" w:cs="Times New Roman"/>
          <w:b/>
          <w:sz w:val="24"/>
          <w:szCs w:val="24"/>
        </w:rPr>
        <w:lastRenderedPageBreak/>
        <w:t>5. Структура образовательной программы</w:t>
      </w:r>
    </w:p>
    <w:p w:rsidR="00A56A79" w:rsidRPr="00A56A79" w:rsidRDefault="00A56A79" w:rsidP="007D16A7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A79">
        <w:rPr>
          <w:rFonts w:ascii="Times New Roman" w:hAnsi="Times New Roman" w:cs="Times New Roman"/>
          <w:b/>
          <w:sz w:val="24"/>
          <w:szCs w:val="24"/>
        </w:rPr>
        <w:t>5.1. Учебный план</w:t>
      </w:r>
    </w:p>
    <w:p w:rsidR="00CB2E9C" w:rsidRDefault="00CB2E9C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3827"/>
        <w:gridCol w:w="1134"/>
        <w:gridCol w:w="709"/>
        <w:gridCol w:w="567"/>
        <w:gridCol w:w="567"/>
        <w:gridCol w:w="709"/>
        <w:gridCol w:w="567"/>
        <w:gridCol w:w="708"/>
        <w:gridCol w:w="851"/>
        <w:gridCol w:w="518"/>
        <w:gridCol w:w="567"/>
        <w:gridCol w:w="567"/>
        <w:gridCol w:w="567"/>
        <w:gridCol w:w="567"/>
        <w:gridCol w:w="567"/>
      </w:tblGrid>
      <w:tr w:rsidR="00B95326" w:rsidRPr="00FD1447" w:rsidTr="00E3760F">
        <w:trPr>
          <w:cantSplit/>
          <w:trHeight w:val="815"/>
        </w:trPr>
        <w:tc>
          <w:tcPr>
            <w:tcW w:w="959" w:type="dxa"/>
            <w:vMerge w:val="restart"/>
            <w:textDirection w:val="btLr"/>
          </w:tcPr>
          <w:p w:rsidR="00B95326" w:rsidRPr="00FD1447" w:rsidRDefault="00B95326" w:rsidP="00E3760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3827" w:type="dxa"/>
            <w:vMerge w:val="restart"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циклов, дисциплин, пр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фессиональных модулей, МДК, практик</w:t>
            </w:r>
          </w:p>
        </w:tc>
        <w:tc>
          <w:tcPr>
            <w:tcW w:w="1134" w:type="dxa"/>
            <w:vMerge w:val="restart"/>
            <w:textDirection w:val="btLr"/>
          </w:tcPr>
          <w:p w:rsidR="00B95326" w:rsidRPr="00451FAC" w:rsidRDefault="00B95326" w:rsidP="00E3760F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1276" w:type="dxa"/>
            <w:gridSpan w:val="2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02" w:type="dxa"/>
            <w:gridSpan w:val="5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3353" w:type="dxa"/>
            <w:gridSpan w:val="6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обязательной (ауд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торной) нагрузки по курсам и сем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страм (час</w:t>
            </w:r>
            <w:proofErr w:type="gramStart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B95326" w:rsidRPr="00FD1447" w:rsidTr="00E3760F">
        <w:tc>
          <w:tcPr>
            <w:tcW w:w="959" w:type="dxa"/>
            <w:vMerge/>
          </w:tcPr>
          <w:p w:rsidR="00B95326" w:rsidRPr="00FD1447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</w:tcPr>
          <w:p w:rsidR="00B95326" w:rsidRPr="00451FAC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95326" w:rsidRPr="00451FAC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B95326" w:rsidRPr="00451FAC" w:rsidRDefault="00B95326" w:rsidP="00E3760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практики</w:t>
            </w:r>
          </w:p>
        </w:tc>
        <w:tc>
          <w:tcPr>
            <w:tcW w:w="567" w:type="dxa"/>
            <w:vMerge w:val="restart"/>
            <w:textDirection w:val="btLr"/>
          </w:tcPr>
          <w:p w:rsidR="00B95326" w:rsidRPr="00451FAC" w:rsidRDefault="00B95326" w:rsidP="00E3760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практике</w:t>
            </w:r>
          </w:p>
        </w:tc>
        <w:tc>
          <w:tcPr>
            <w:tcW w:w="567" w:type="dxa"/>
            <w:vMerge w:val="restart"/>
            <w:textDirection w:val="btLr"/>
          </w:tcPr>
          <w:p w:rsidR="00B95326" w:rsidRPr="00451FAC" w:rsidRDefault="00B95326" w:rsidP="00E3760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709" w:type="dxa"/>
            <w:vMerge w:val="restart"/>
            <w:textDirection w:val="btLr"/>
          </w:tcPr>
          <w:p w:rsidR="00B95326" w:rsidRPr="00451FAC" w:rsidRDefault="00B95326" w:rsidP="00E3760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уче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работа</w:t>
            </w:r>
          </w:p>
        </w:tc>
        <w:tc>
          <w:tcPr>
            <w:tcW w:w="2126" w:type="dxa"/>
            <w:gridSpan w:val="3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ауд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торная</w:t>
            </w:r>
          </w:p>
        </w:tc>
        <w:tc>
          <w:tcPr>
            <w:tcW w:w="1085" w:type="dxa"/>
            <w:gridSpan w:val="2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134" w:type="dxa"/>
            <w:gridSpan w:val="2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1134" w:type="dxa"/>
            <w:gridSpan w:val="2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</w:tr>
      <w:tr w:rsidR="00B95326" w:rsidRPr="00FD1447" w:rsidTr="00E3760F">
        <w:trPr>
          <w:cantSplit/>
          <w:trHeight w:val="165"/>
        </w:trPr>
        <w:tc>
          <w:tcPr>
            <w:tcW w:w="959" w:type="dxa"/>
            <w:vMerge/>
          </w:tcPr>
          <w:p w:rsidR="00B95326" w:rsidRPr="00FD1447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</w:tcPr>
          <w:p w:rsidR="00B95326" w:rsidRPr="00451FAC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95326" w:rsidRPr="00451FAC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95326" w:rsidRPr="00451FAC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95326" w:rsidRPr="00451FAC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95326" w:rsidRPr="00451FAC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95326" w:rsidRPr="00451FAC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B95326" w:rsidRPr="00451FAC" w:rsidRDefault="00B95326" w:rsidP="00E3760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559" w:type="dxa"/>
            <w:gridSpan w:val="2"/>
          </w:tcPr>
          <w:p w:rsidR="00B95326" w:rsidRPr="00451FAC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</w:t>
            </w:r>
          </w:p>
        </w:tc>
        <w:tc>
          <w:tcPr>
            <w:tcW w:w="518" w:type="dxa"/>
            <w:vMerge w:val="restart"/>
            <w:textDirection w:val="btLr"/>
          </w:tcPr>
          <w:p w:rsidR="00B95326" w:rsidRPr="00451FAC" w:rsidRDefault="00B95326" w:rsidP="00E3760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сем/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16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B95326" w:rsidRPr="00451FAC" w:rsidRDefault="00B95326" w:rsidP="00E3760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сем/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23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B95326" w:rsidRPr="00451FAC" w:rsidRDefault="00B95326" w:rsidP="00E3760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B95326" w:rsidRPr="00451FAC" w:rsidRDefault="00B95326" w:rsidP="00E3760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B95326" w:rsidRPr="00451FAC" w:rsidRDefault="00B95326" w:rsidP="00E3760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B95326" w:rsidRPr="00451FAC" w:rsidRDefault="00B95326" w:rsidP="00E3760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95326" w:rsidRPr="00FD1447" w:rsidTr="00E3760F">
        <w:trPr>
          <w:cantSplit/>
          <w:trHeight w:val="1715"/>
        </w:trPr>
        <w:tc>
          <w:tcPr>
            <w:tcW w:w="959" w:type="dxa"/>
            <w:vMerge/>
            <w:tcBorders>
              <w:bottom w:val="single" w:sz="4" w:space="0" w:color="000000" w:themeColor="text1"/>
            </w:tcBorders>
          </w:tcPr>
          <w:p w:rsidR="00B95326" w:rsidRPr="00FD1447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000000" w:themeColor="text1"/>
            </w:tcBorders>
          </w:tcPr>
          <w:p w:rsidR="00B95326" w:rsidRPr="00451FAC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B95326" w:rsidRPr="00451FAC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B95326" w:rsidRPr="00FD1447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B95326" w:rsidRPr="00FD1447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B95326" w:rsidRPr="00FD1447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B95326" w:rsidRPr="00FD1447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B95326" w:rsidRPr="00FD1447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textDirection w:val="btLr"/>
          </w:tcPr>
          <w:p w:rsidR="00B95326" w:rsidRPr="00451FAC" w:rsidRDefault="00B95326" w:rsidP="00E3760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нятий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textDirection w:val="btLr"/>
          </w:tcPr>
          <w:p w:rsidR="00B95326" w:rsidRPr="00451FAC" w:rsidRDefault="00B95326" w:rsidP="00E3760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518" w:type="dxa"/>
            <w:vMerge/>
            <w:tcBorders>
              <w:bottom w:val="single" w:sz="4" w:space="0" w:color="000000" w:themeColor="text1"/>
            </w:tcBorders>
          </w:tcPr>
          <w:p w:rsidR="00B95326" w:rsidRPr="00FD1447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B95326" w:rsidRPr="00FD1447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B95326" w:rsidRPr="00FD1447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B95326" w:rsidRPr="00FD1447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B95326" w:rsidRPr="00FD1447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B95326" w:rsidRPr="00FD1447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5326" w:rsidRPr="00FD1447" w:rsidTr="00E3760F">
        <w:trPr>
          <w:cantSplit/>
          <w:trHeight w:val="132"/>
        </w:trPr>
        <w:tc>
          <w:tcPr>
            <w:tcW w:w="959" w:type="dxa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95326" w:rsidRPr="00CD5628" w:rsidRDefault="00B95326" w:rsidP="00E3760F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B95326" w:rsidRPr="00FD1447" w:rsidTr="00E3760F">
        <w:trPr>
          <w:cantSplit/>
          <w:trHeight w:val="183"/>
        </w:trPr>
        <w:tc>
          <w:tcPr>
            <w:tcW w:w="959" w:type="dxa"/>
          </w:tcPr>
          <w:p w:rsidR="00B95326" w:rsidRPr="007A3089" w:rsidRDefault="00B95326" w:rsidP="00E3760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О.00</w:t>
            </w:r>
          </w:p>
        </w:tc>
        <w:tc>
          <w:tcPr>
            <w:tcW w:w="3827" w:type="dxa"/>
          </w:tcPr>
          <w:p w:rsidR="00B95326" w:rsidRPr="00451FAC" w:rsidRDefault="00B95326" w:rsidP="00E3760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Общепрофессиональный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цикл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/10ДЗ/5Э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95326" w:rsidRPr="00FD1447" w:rsidTr="00E3760F">
        <w:trPr>
          <w:cantSplit/>
          <w:trHeight w:val="124"/>
        </w:trPr>
        <w:tc>
          <w:tcPr>
            <w:tcW w:w="959" w:type="dxa"/>
          </w:tcPr>
          <w:p w:rsidR="00B95326" w:rsidRPr="007A3089" w:rsidRDefault="00B95326" w:rsidP="00E3760F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gridSpan w:val="4"/>
          </w:tcPr>
          <w:p w:rsidR="00B95326" w:rsidRPr="00451FAC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учебные дисциплины</w:t>
            </w:r>
          </w:p>
        </w:tc>
        <w:tc>
          <w:tcPr>
            <w:tcW w:w="567" w:type="dxa"/>
          </w:tcPr>
          <w:p w:rsidR="00B95326" w:rsidRPr="00FD1447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95326" w:rsidRPr="00FD1447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B95326" w:rsidRPr="00FD1447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B95326" w:rsidRPr="00FD1447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</w:tcPr>
          <w:p w:rsidR="00B95326" w:rsidRPr="00FD1447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5326" w:rsidRPr="00FD1447" w:rsidTr="00E3760F">
        <w:trPr>
          <w:cantSplit/>
          <w:trHeight w:val="313"/>
        </w:trPr>
        <w:tc>
          <w:tcPr>
            <w:tcW w:w="959" w:type="dxa"/>
            <w:vAlign w:val="center"/>
          </w:tcPr>
          <w:p w:rsidR="00B95326" w:rsidRPr="00CD5628" w:rsidRDefault="00B95326" w:rsidP="00E3760F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ОУД.01.01</w:t>
            </w:r>
          </w:p>
        </w:tc>
        <w:tc>
          <w:tcPr>
            <w:tcW w:w="3827" w:type="dxa"/>
          </w:tcPr>
          <w:p w:rsidR="00B95326" w:rsidRPr="00451FAC" w:rsidRDefault="00B95326" w:rsidP="00E37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709" w:type="dxa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5326" w:rsidRPr="00FD1447" w:rsidTr="00B95326">
        <w:trPr>
          <w:cantSplit/>
          <w:trHeight w:val="265"/>
        </w:trPr>
        <w:tc>
          <w:tcPr>
            <w:tcW w:w="959" w:type="dxa"/>
            <w:vAlign w:val="center"/>
          </w:tcPr>
          <w:p w:rsidR="00B95326" w:rsidRPr="007A3089" w:rsidRDefault="00B95326" w:rsidP="00E3760F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 01.02</w:t>
            </w:r>
          </w:p>
        </w:tc>
        <w:tc>
          <w:tcPr>
            <w:tcW w:w="3827" w:type="dxa"/>
          </w:tcPr>
          <w:p w:rsidR="00B95326" w:rsidRPr="00451FAC" w:rsidRDefault="00B95326" w:rsidP="00E376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5326" w:rsidRPr="00FD1447" w:rsidTr="00E3760F">
        <w:trPr>
          <w:cantSplit/>
          <w:trHeight w:val="268"/>
        </w:trPr>
        <w:tc>
          <w:tcPr>
            <w:tcW w:w="959" w:type="dxa"/>
            <w:vAlign w:val="center"/>
          </w:tcPr>
          <w:p w:rsidR="00B95326" w:rsidRPr="00451FAC" w:rsidRDefault="00B95326" w:rsidP="00E3760F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3827" w:type="dxa"/>
          </w:tcPr>
          <w:p w:rsidR="00B95326" w:rsidRPr="00451FAC" w:rsidRDefault="00B95326" w:rsidP="00E37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5326" w:rsidRPr="00FD1447" w:rsidTr="00E3760F">
        <w:trPr>
          <w:cantSplit/>
          <w:trHeight w:val="143"/>
        </w:trPr>
        <w:tc>
          <w:tcPr>
            <w:tcW w:w="959" w:type="dxa"/>
            <w:vAlign w:val="center"/>
          </w:tcPr>
          <w:p w:rsidR="00B95326" w:rsidRPr="00451FAC" w:rsidRDefault="00B95326" w:rsidP="00E3760F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ОУД.03.</w:t>
            </w:r>
          </w:p>
        </w:tc>
        <w:tc>
          <w:tcPr>
            <w:tcW w:w="3827" w:type="dxa"/>
          </w:tcPr>
          <w:p w:rsidR="00B95326" w:rsidRPr="00451FAC" w:rsidRDefault="00B95326" w:rsidP="00E37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ind w:lef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,Э</w:t>
            </w:r>
            <w:proofErr w:type="gramEnd"/>
          </w:p>
        </w:tc>
        <w:tc>
          <w:tcPr>
            <w:tcW w:w="709" w:type="dxa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67" w:type="dxa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5326" w:rsidRPr="00FD1447" w:rsidTr="00E3760F">
        <w:trPr>
          <w:cantSplit/>
          <w:trHeight w:val="247"/>
        </w:trPr>
        <w:tc>
          <w:tcPr>
            <w:tcW w:w="959" w:type="dxa"/>
            <w:vAlign w:val="center"/>
          </w:tcPr>
          <w:p w:rsidR="00B95326" w:rsidRPr="00451FAC" w:rsidRDefault="00B95326" w:rsidP="00E3760F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3827" w:type="dxa"/>
          </w:tcPr>
          <w:p w:rsidR="00B95326" w:rsidRPr="00451FAC" w:rsidRDefault="00B95326" w:rsidP="00E37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-.ДЗ</w:t>
            </w:r>
          </w:p>
        </w:tc>
        <w:tc>
          <w:tcPr>
            <w:tcW w:w="709" w:type="dxa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5326" w:rsidRPr="00FD1447" w:rsidTr="00E3760F">
        <w:trPr>
          <w:cantSplit/>
          <w:trHeight w:val="153"/>
        </w:trPr>
        <w:tc>
          <w:tcPr>
            <w:tcW w:w="959" w:type="dxa"/>
            <w:vAlign w:val="center"/>
          </w:tcPr>
          <w:p w:rsidR="00B95326" w:rsidRPr="00451FAC" w:rsidRDefault="00B95326" w:rsidP="00E3760F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3827" w:type="dxa"/>
          </w:tcPr>
          <w:p w:rsidR="00B95326" w:rsidRPr="00451FAC" w:rsidRDefault="00B95326" w:rsidP="00E37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З)</w:t>
            </w:r>
          </w:p>
        </w:tc>
        <w:tc>
          <w:tcPr>
            <w:tcW w:w="709" w:type="dxa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5326" w:rsidRPr="00FD1447" w:rsidTr="00E3760F">
        <w:trPr>
          <w:cantSplit/>
          <w:trHeight w:val="209"/>
        </w:trPr>
        <w:tc>
          <w:tcPr>
            <w:tcW w:w="959" w:type="dxa"/>
            <w:vAlign w:val="center"/>
          </w:tcPr>
          <w:p w:rsidR="00B95326" w:rsidRPr="00451FAC" w:rsidRDefault="00B95326" w:rsidP="00E3760F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3827" w:type="dxa"/>
          </w:tcPr>
          <w:p w:rsidR="00B95326" w:rsidRPr="00451FAC" w:rsidRDefault="00B95326" w:rsidP="00E37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5326" w:rsidRPr="00FD1447" w:rsidTr="00E3760F">
        <w:trPr>
          <w:cantSplit/>
          <w:trHeight w:val="209"/>
        </w:trPr>
        <w:tc>
          <w:tcPr>
            <w:tcW w:w="959" w:type="dxa"/>
            <w:vAlign w:val="center"/>
          </w:tcPr>
          <w:p w:rsidR="00B95326" w:rsidRPr="007A3089" w:rsidRDefault="00B95326" w:rsidP="00E3760F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827" w:type="dxa"/>
          </w:tcPr>
          <w:p w:rsidR="00B95326" w:rsidRPr="00451FAC" w:rsidRDefault="00B95326" w:rsidP="00E376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5326" w:rsidRPr="00FD1447" w:rsidTr="00E3760F">
        <w:trPr>
          <w:cantSplit/>
          <w:trHeight w:val="300"/>
        </w:trPr>
        <w:tc>
          <w:tcPr>
            <w:tcW w:w="959" w:type="dxa"/>
            <w:vAlign w:val="center"/>
          </w:tcPr>
          <w:p w:rsidR="00B95326" w:rsidRPr="007A3089" w:rsidRDefault="00B95326" w:rsidP="00E376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2" w:type="dxa"/>
            <w:gridSpan w:val="15"/>
          </w:tcPr>
          <w:p w:rsidR="00B95326" w:rsidRPr="00451FAC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учебные дисциплины по выбору из обязательных предметных областей</w:t>
            </w:r>
          </w:p>
        </w:tc>
      </w:tr>
      <w:tr w:rsidR="00B95326" w:rsidRPr="00FD1447" w:rsidTr="00E3760F">
        <w:trPr>
          <w:cantSplit/>
          <w:trHeight w:val="209"/>
        </w:trPr>
        <w:tc>
          <w:tcPr>
            <w:tcW w:w="959" w:type="dxa"/>
            <w:vAlign w:val="center"/>
          </w:tcPr>
          <w:p w:rsidR="00B95326" w:rsidRPr="00451FAC" w:rsidRDefault="00B95326" w:rsidP="00E3760F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3827" w:type="dxa"/>
          </w:tcPr>
          <w:p w:rsidR="00B95326" w:rsidRPr="00451FAC" w:rsidRDefault="00B95326" w:rsidP="00E37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709" w:type="dxa"/>
          </w:tcPr>
          <w:p w:rsidR="00B95326" w:rsidRPr="00FD1447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</w:tcPr>
          <w:p w:rsidR="00B95326" w:rsidRPr="00FD1447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5326" w:rsidRPr="00FD1447" w:rsidTr="00E3760F">
        <w:trPr>
          <w:cantSplit/>
          <w:trHeight w:val="270"/>
        </w:trPr>
        <w:tc>
          <w:tcPr>
            <w:tcW w:w="959" w:type="dxa"/>
            <w:vAlign w:val="center"/>
          </w:tcPr>
          <w:p w:rsidR="00B95326" w:rsidRPr="00451FAC" w:rsidRDefault="00B95326" w:rsidP="00E3760F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3827" w:type="dxa"/>
          </w:tcPr>
          <w:p w:rsidR="00B95326" w:rsidRPr="00451FAC" w:rsidRDefault="00B95326" w:rsidP="00E37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B95326" w:rsidRPr="00FD1447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</w:tcPr>
          <w:p w:rsidR="00B95326" w:rsidRPr="00FD1447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5326" w:rsidRPr="00FD1447" w:rsidTr="00E3760F">
        <w:trPr>
          <w:cantSplit/>
          <w:trHeight w:val="131"/>
        </w:trPr>
        <w:tc>
          <w:tcPr>
            <w:tcW w:w="959" w:type="dxa"/>
            <w:vAlign w:val="center"/>
          </w:tcPr>
          <w:p w:rsidR="00B95326" w:rsidRPr="00451FAC" w:rsidRDefault="00B95326" w:rsidP="00E3760F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ОУД.12</w:t>
            </w:r>
          </w:p>
        </w:tc>
        <w:tc>
          <w:tcPr>
            <w:tcW w:w="3827" w:type="dxa"/>
          </w:tcPr>
          <w:p w:rsidR="00B95326" w:rsidRPr="00451FAC" w:rsidRDefault="00B95326" w:rsidP="00E37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</w:tcPr>
          <w:p w:rsidR="00B95326" w:rsidRPr="00FD1447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5326" w:rsidRPr="00FD1447" w:rsidTr="00E3760F">
        <w:trPr>
          <w:cantSplit/>
          <w:trHeight w:val="191"/>
        </w:trPr>
        <w:tc>
          <w:tcPr>
            <w:tcW w:w="959" w:type="dxa"/>
            <w:vAlign w:val="center"/>
          </w:tcPr>
          <w:p w:rsidR="00B95326" w:rsidRPr="007A3089" w:rsidRDefault="00B95326" w:rsidP="00E37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ОУД.13</w:t>
            </w:r>
          </w:p>
        </w:tc>
        <w:tc>
          <w:tcPr>
            <w:tcW w:w="3827" w:type="dxa"/>
          </w:tcPr>
          <w:p w:rsidR="00B95326" w:rsidRPr="00451FAC" w:rsidRDefault="00B95326" w:rsidP="00E376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 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</w:tcPr>
          <w:p w:rsidR="00B95326" w:rsidRPr="00FD1447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5326" w:rsidRPr="00FD1447" w:rsidTr="00E3760F">
        <w:trPr>
          <w:cantSplit/>
          <w:trHeight w:val="265"/>
        </w:trPr>
        <w:tc>
          <w:tcPr>
            <w:tcW w:w="959" w:type="dxa"/>
            <w:vAlign w:val="center"/>
          </w:tcPr>
          <w:p w:rsidR="00B95326" w:rsidRPr="007A3089" w:rsidRDefault="00B95326" w:rsidP="00E3760F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ОУД.14</w:t>
            </w:r>
          </w:p>
        </w:tc>
        <w:tc>
          <w:tcPr>
            <w:tcW w:w="3827" w:type="dxa"/>
          </w:tcPr>
          <w:p w:rsidR="00B95326" w:rsidRPr="00451FAC" w:rsidRDefault="00B95326" w:rsidP="00E376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B95326" w:rsidRPr="00FD1447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</w:tcPr>
          <w:p w:rsidR="00B95326" w:rsidRPr="00FD1447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5326" w:rsidRPr="00FD1447" w:rsidTr="00E3760F">
        <w:trPr>
          <w:cantSplit/>
          <w:trHeight w:val="264"/>
        </w:trPr>
        <w:tc>
          <w:tcPr>
            <w:tcW w:w="959" w:type="dxa"/>
            <w:vAlign w:val="center"/>
          </w:tcPr>
          <w:p w:rsidR="00B95326" w:rsidRPr="007A3089" w:rsidRDefault="00B95326" w:rsidP="00E376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gridSpan w:val="4"/>
          </w:tcPr>
          <w:p w:rsidR="00B95326" w:rsidRPr="00451FAC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5326" w:rsidRPr="00FD1447" w:rsidTr="00E3760F">
        <w:trPr>
          <w:cantSplit/>
          <w:trHeight w:val="280"/>
        </w:trPr>
        <w:tc>
          <w:tcPr>
            <w:tcW w:w="959" w:type="dxa"/>
            <w:vAlign w:val="center"/>
          </w:tcPr>
          <w:p w:rsidR="00B95326" w:rsidRPr="007A3089" w:rsidRDefault="00B95326" w:rsidP="00E37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УД.01</w:t>
            </w:r>
          </w:p>
        </w:tc>
        <w:tc>
          <w:tcPr>
            <w:tcW w:w="3827" w:type="dxa"/>
          </w:tcPr>
          <w:p w:rsidR="00B95326" w:rsidRPr="00451FAC" w:rsidRDefault="00B95326" w:rsidP="00E376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B95326" w:rsidRPr="00FD1447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</w:tcPr>
          <w:p w:rsidR="00B95326" w:rsidRPr="00FD1447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5326" w:rsidRPr="00FD1447" w:rsidTr="00E3760F">
        <w:trPr>
          <w:cantSplit/>
          <w:trHeight w:val="280"/>
        </w:trPr>
        <w:tc>
          <w:tcPr>
            <w:tcW w:w="959" w:type="dxa"/>
            <w:vAlign w:val="center"/>
          </w:tcPr>
          <w:p w:rsidR="00B95326" w:rsidRPr="007A3089" w:rsidRDefault="00B95326" w:rsidP="00E37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УД.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827" w:type="dxa"/>
          </w:tcPr>
          <w:p w:rsidR="00B95326" w:rsidRPr="00451FAC" w:rsidRDefault="00B95326" w:rsidP="00E376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B95326" w:rsidRPr="00CD5628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95326" w:rsidRPr="00CD5628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</w:tcPr>
          <w:p w:rsidR="00B95326" w:rsidRPr="00FD1447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5326" w:rsidRPr="00FD1447" w:rsidTr="00E3760F">
        <w:trPr>
          <w:cantSplit/>
          <w:trHeight w:val="280"/>
        </w:trPr>
        <w:tc>
          <w:tcPr>
            <w:tcW w:w="959" w:type="dxa"/>
            <w:vAlign w:val="center"/>
          </w:tcPr>
          <w:p w:rsidR="00B95326" w:rsidRPr="007A3089" w:rsidRDefault="00B95326" w:rsidP="00E37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7" w:type="dxa"/>
          </w:tcPr>
          <w:p w:rsidR="00B95326" w:rsidRPr="00451FAC" w:rsidRDefault="00B95326" w:rsidP="00E376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B95326" w:rsidRPr="00FD1447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</w:tcPr>
          <w:p w:rsidR="00B95326" w:rsidRPr="00FD1447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95326" w:rsidRPr="00FD1447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5326" w:rsidRPr="00FD1447" w:rsidTr="00E3760F">
        <w:trPr>
          <w:cantSplit/>
          <w:trHeight w:val="276"/>
        </w:trPr>
        <w:tc>
          <w:tcPr>
            <w:tcW w:w="959" w:type="dxa"/>
            <w:vAlign w:val="center"/>
          </w:tcPr>
          <w:p w:rsidR="00B95326" w:rsidRPr="007A3089" w:rsidRDefault="00B95326" w:rsidP="00E37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УД.04</w:t>
            </w:r>
          </w:p>
        </w:tc>
        <w:tc>
          <w:tcPr>
            <w:tcW w:w="3827" w:type="dxa"/>
          </w:tcPr>
          <w:p w:rsidR="00B95326" w:rsidRPr="00451FAC" w:rsidRDefault="00B95326" w:rsidP="00E376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 поведение на рынке труда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B95326" w:rsidRPr="00CD5628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95326" w:rsidRPr="00CD5628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</w:tcPr>
          <w:p w:rsidR="00B95326" w:rsidRPr="00CD5628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95326" w:rsidRPr="00CD5628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95326" w:rsidRPr="00CD5628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95326" w:rsidRPr="00CD5628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326" w:rsidRPr="00FD1447" w:rsidTr="00E3760F">
        <w:trPr>
          <w:cantSplit/>
          <w:trHeight w:val="272"/>
        </w:trPr>
        <w:tc>
          <w:tcPr>
            <w:tcW w:w="959" w:type="dxa"/>
            <w:vAlign w:val="center"/>
          </w:tcPr>
          <w:p w:rsidR="00B95326" w:rsidRPr="003748BA" w:rsidRDefault="00B95326" w:rsidP="00E376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ИП</w:t>
            </w:r>
          </w:p>
        </w:tc>
        <w:tc>
          <w:tcPr>
            <w:tcW w:w="3827" w:type="dxa"/>
          </w:tcPr>
          <w:p w:rsidR="00B95326" w:rsidRPr="00451FAC" w:rsidRDefault="00B95326" w:rsidP="00E3760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/0/1защ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95326" w:rsidRPr="00FD1447" w:rsidTr="00B95326">
        <w:trPr>
          <w:cantSplit/>
          <w:trHeight w:val="405"/>
        </w:trPr>
        <w:tc>
          <w:tcPr>
            <w:tcW w:w="959" w:type="dxa"/>
            <w:vAlign w:val="center"/>
          </w:tcPr>
          <w:p w:rsidR="00B95326" w:rsidRPr="007A3089" w:rsidRDefault="00B95326" w:rsidP="00E376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ОГСЭ.00</w:t>
            </w:r>
          </w:p>
        </w:tc>
        <w:tc>
          <w:tcPr>
            <w:tcW w:w="3827" w:type="dxa"/>
          </w:tcPr>
          <w:p w:rsidR="00B95326" w:rsidRPr="00451FAC" w:rsidRDefault="00B95326" w:rsidP="00E3760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0/2/ДЗ/1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B95326" w:rsidRPr="00FD1447" w:rsidTr="00E3760F">
        <w:trPr>
          <w:cantSplit/>
          <w:trHeight w:val="128"/>
        </w:trPr>
        <w:tc>
          <w:tcPr>
            <w:tcW w:w="959" w:type="dxa"/>
            <w:vAlign w:val="center"/>
          </w:tcPr>
          <w:p w:rsidR="00B95326" w:rsidRPr="007A3089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3827" w:type="dxa"/>
          </w:tcPr>
          <w:p w:rsidR="00B95326" w:rsidRPr="00451FAC" w:rsidRDefault="00B95326" w:rsidP="00E37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326" w:rsidRPr="00FD1447" w:rsidTr="00E3760F">
        <w:trPr>
          <w:cantSplit/>
          <w:trHeight w:val="202"/>
        </w:trPr>
        <w:tc>
          <w:tcPr>
            <w:tcW w:w="959" w:type="dxa"/>
            <w:vAlign w:val="center"/>
          </w:tcPr>
          <w:p w:rsidR="00B95326" w:rsidRPr="007A3089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3827" w:type="dxa"/>
          </w:tcPr>
          <w:p w:rsidR="00B95326" w:rsidRPr="00451FAC" w:rsidRDefault="00B95326" w:rsidP="00E37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326" w:rsidRPr="00FD1447" w:rsidTr="00E3760F">
        <w:trPr>
          <w:cantSplit/>
          <w:trHeight w:val="261"/>
        </w:trPr>
        <w:tc>
          <w:tcPr>
            <w:tcW w:w="959" w:type="dxa"/>
            <w:vAlign w:val="center"/>
          </w:tcPr>
          <w:p w:rsidR="00B95326" w:rsidRPr="007A3089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3827" w:type="dxa"/>
          </w:tcPr>
          <w:p w:rsidR="00B95326" w:rsidRPr="00451FAC" w:rsidRDefault="00B95326" w:rsidP="00E37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-,-,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B95326" w:rsidRPr="00FD1447" w:rsidTr="00E3760F">
        <w:trPr>
          <w:cantSplit/>
          <w:trHeight w:val="279"/>
        </w:trPr>
        <w:tc>
          <w:tcPr>
            <w:tcW w:w="959" w:type="dxa"/>
            <w:vAlign w:val="center"/>
          </w:tcPr>
          <w:p w:rsidR="00B95326" w:rsidRPr="007A3089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3827" w:type="dxa"/>
          </w:tcPr>
          <w:p w:rsidR="00B95326" w:rsidRPr="00451FAC" w:rsidRDefault="00B95326" w:rsidP="00E37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,З,ДЗ)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B95326" w:rsidRPr="00FD1447" w:rsidTr="00E3760F">
        <w:trPr>
          <w:cantSplit/>
          <w:trHeight w:val="569"/>
        </w:trPr>
        <w:tc>
          <w:tcPr>
            <w:tcW w:w="959" w:type="dxa"/>
            <w:vAlign w:val="center"/>
          </w:tcPr>
          <w:p w:rsidR="00B95326" w:rsidRPr="00E56C6F" w:rsidRDefault="00B95326" w:rsidP="00E376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ЕИ.00</w:t>
            </w:r>
          </w:p>
        </w:tc>
        <w:tc>
          <w:tcPr>
            <w:tcW w:w="3827" w:type="dxa"/>
          </w:tcPr>
          <w:p w:rsidR="00B95326" w:rsidRPr="00451FAC" w:rsidRDefault="00B95326" w:rsidP="00E3760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Математический и общий естестве</w:t>
            </w: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нонаучный цикл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95326" w:rsidRPr="00FD1447" w:rsidTr="00E3760F">
        <w:trPr>
          <w:cantSplit/>
          <w:trHeight w:val="379"/>
        </w:trPr>
        <w:tc>
          <w:tcPr>
            <w:tcW w:w="959" w:type="dxa"/>
            <w:vAlign w:val="center"/>
          </w:tcPr>
          <w:p w:rsidR="00B95326" w:rsidRPr="00E56C6F" w:rsidRDefault="00B95326" w:rsidP="00E376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827" w:type="dxa"/>
          </w:tcPr>
          <w:p w:rsidR="00B95326" w:rsidRPr="00E56C6F" w:rsidRDefault="00B95326" w:rsidP="00E3760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326" w:rsidRPr="00FD1447" w:rsidTr="00B95326">
        <w:trPr>
          <w:cantSplit/>
          <w:trHeight w:val="199"/>
        </w:trPr>
        <w:tc>
          <w:tcPr>
            <w:tcW w:w="959" w:type="dxa"/>
            <w:vAlign w:val="center"/>
          </w:tcPr>
          <w:p w:rsidR="00B95326" w:rsidRPr="00E56C6F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827" w:type="dxa"/>
          </w:tcPr>
          <w:p w:rsidR="00B95326" w:rsidRPr="00E56C6F" w:rsidRDefault="00B95326" w:rsidP="00E37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тика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326" w:rsidRPr="00FD1447" w:rsidTr="00B95326">
        <w:trPr>
          <w:cantSplit/>
          <w:trHeight w:val="373"/>
        </w:trPr>
        <w:tc>
          <w:tcPr>
            <w:tcW w:w="959" w:type="dxa"/>
            <w:vAlign w:val="center"/>
          </w:tcPr>
          <w:p w:rsidR="00B95326" w:rsidRPr="00E56C6F" w:rsidRDefault="00B95326" w:rsidP="00E376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П.00</w:t>
            </w:r>
          </w:p>
          <w:p w:rsidR="00B95326" w:rsidRPr="00E56C6F" w:rsidRDefault="00B95326" w:rsidP="00E376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B95326" w:rsidRPr="00451FAC" w:rsidRDefault="00B95326" w:rsidP="00E3760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  <w:p w:rsidR="00B95326" w:rsidRPr="00451FAC" w:rsidRDefault="00B95326" w:rsidP="00E3760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-/16ДЗ/13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2861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2573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</w:tr>
      <w:tr w:rsidR="00B95326" w:rsidRPr="00FD1447" w:rsidTr="00E3760F">
        <w:trPr>
          <w:cantSplit/>
          <w:trHeight w:val="363"/>
        </w:trPr>
        <w:tc>
          <w:tcPr>
            <w:tcW w:w="959" w:type="dxa"/>
            <w:vAlign w:val="center"/>
          </w:tcPr>
          <w:p w:rsidR="00B95326" w:rsidRPr="00E56C6F" w:rsidRDefault="00B95326" w:rsidP="00E376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827" w:type="dxa"/>
          </w:tcPr>
          <w:p w:rsidR="00B95326" w:rsidRPr="00451FAC" w:rsidRDefault="00B95326" w:rsidP="00E3760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Общепрофессиональные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дисциплины</w:t>
            </w:r>
          </w:p>
          <w:p w:rsidR="00B95326" w:rsidRPr="00451FAC" w:rsidRDefault="00B95326" w:rsidP="00E3760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0/13ДЗ/8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B95326" w:rsidRPr="00FD1447" w:rsidTr="00E3760F">
        <w:trPr>
          <w:cantSplit/>
          <w:trHeight w:val="279"/>
        </w:trPr>
        <w:tc>
          <w:tcPr>
            <w:tcW w:w="959" w:type="dxa"/>
            <w:vAlign w:val="center"/>
          </w:tcPr>
          <w:p w:rsidR="00B95326" w:rsidRPr="00E56C6F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827" w:type="dxa"/>
          </w:tcPr>
          <w:p w:rsidR="00B95326" w:rsidRPr="00667B81" w:rsidRDefault="00B95326" w:rsidP="00E37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326" w:rsidRPr="00FD1447" w:rsidTr="00E3760F">
        <w:trPr>
          <w:cantSplit/>
          <w:trHeight w:val="324"/>
        </w:trPr>
        <w:tc>
          <w:tcPr>
            <w:tcW w:w="959" w:type="dxa"/>
            <w:vAlign w:val="center"/>
          </w:tcPr>
          <w:p w:rsidR="00B95326" w:rsidRPr="00E56C6F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827" w:type="dxa"/>
          </w:tcPr>
          <w:p w:rsidR="00B95326" w:rsidRPr="00667B81" w:rsidRDefault="00B95326" w:rsidP="00E37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326" w:rsidRPr="00FD1447" w:rsidTr="00E3760F">
        <w:trPr>
          <w:cantSplit/>
          <w:trHeight w:val="238"/>
        </w:trPr>
        <w:tc>
          <w:tcPr>
            <w:tcW w:w="959" w:type="dxa"/>
            <w:vAlign w:val="center"/>
          </w:tcPr>
          <w:p w:rsidR="00B95326" w:rsidRPr="00E56C6F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827" w:type="dxa"/>
          </w:tcPr>
          <w:p w:rsidR="00B95326" w:rsidRPr="00667B81" w:rsidRDefault="00B95326" w:rsidP="00E37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326" w:rsidRPr="00FD1447" w:rsidTr="00E3760F">
        <w:trPr>
          <w:cantSplit/>
          <w:trHeight w:val="269"/>
        </w:trPr>
        <w:tc>
          <w:tcPr>
            <w:tcW w:w="959" w:type="dxa"/>
            <w:vAlign w:val="center"/>
          </w:tcPr>
          <w:p w:rsidR="00B95326" w:rsidRPr="00E56C6F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827" w:type="dxa"/>
          </w:tcPr>
          <w:p w:rsidR="00B95326" w:rsidRPr="00667B81" w:rsidRDefault="00B95326" w:rsidP="00E37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Основы экологического права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326" w:rsidRPr="00FD1447" w:rsidTr="00E3760F">
        <w:trPr>
          <w:cantSplit/>
          <w:trHeight w:val="319"/>
        </w:trPr>
        <w:tc>
          <w:tcPr>
            <w:tcW w:w="959" w:type="dxa"/>
            <w:vAlign w:val="center"/>
          </w:tcPr>
          <w:p w:rsidR="00B95326" w:rsidRPr="00E56C6F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827" w:type="dxa"/>
          </w:tcPr>
          <w:p w:rsidR="00B95326" w:rsidRPr="00667B81" w:rsidRDefault="00B95326" w:rsidP="00E37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326" w:rsidRPr="00FD1447" w:rsidTr="00E3760F">
        <w:trPr>
          <w:cantSplit/>
          <w:trHeight w:val="261"/>
        </w:trPr>
        <w:tc>
          <w:tcPr>
            <w:tcW w:w="959" w:type="dxa"/>
            <w:vAlign w:val="center"/>
          </w:tcPr>
          <w:p w:rsidR="00B95326" w:rsidRPr="00E56C6F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827" w:type="dxa"/>
          </w:tcPr>
          <w:p w:rsidR="00B95326" w:rsidRPr="00667B81" w:rsidRDefault="00B95326" w:rsidP="00E37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B95326" w:rsidRPr="00FD1447" w:rsidTr="00E3760F">
        <w:trPr>
          <w:cantSplit/>
          <w:trHeight w:val="272"/>
        </w:trPr>
        <w:tc>
          <w:tcPr>
            <w:tcW w:w="959" w:type="dxa"/>
            <w:vAlign w:val="center"/>
          </w:tcPr>
          <w:p w:rsidR="00B95326" w:rsidRPr="00E56C6F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827" w:type="dxa"/>
          </w:tcPr>
          <w:p w:rsidR="00B95326" w:rsidRPr="00667B81" w:rsidRDefault="00B95326" w:rsidP="00E37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326" w:rsidRPr="00FD1447" w:rsidTr="00E3760F">
        <w:trPr>
          <w:cantSplit/>
          <w:trHeight w:val="276"/>
        </w:trPr>
        <w:tc>
          <w:tcPr>
            <w:tcW w:w="959" w:type="dxa"/>
            <w:vAlign w:val="center"/>
          </w:tcPr>
          <w:p w:rsidR="00B95326" w:rsidRPr="00E56C6F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3827" w:type="dxa"/>
          </w:tcPr>
          <w:p w:rsidR="00B95326" w:rsidRPr="00667B81" w:rsidRDefault="00B95326" w:rsidP="00E37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B95326" w:rsidRPr="00FD1447" w:rsidTr="00E3760F">
        <w:trPr>
          <w:cantSplit/>
          <w:trHeight w:val="276"/>
        </w:trPr>
        <w:tc>
          <w:tcPr>
            <w:tcW w:w="959" w:type="dxa"/>
            <w:vAlign w:val="center"/>
          </w:tcPr>
          <w:p w:rsidR="00B95326" w:rsidRPr="00E56C6F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3827" w:type="dxa"/>
          </w:tcPr>
          <w:p w:rsidR="00B95326" w:rsidRPr="00667B81" w:rsidRDefault="00B95326" w:rsidP="00E37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Страховое дело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326" w:rsidRPr="00FD1447" w:rsidTr="00E3760F">
        <w:trPr>
          <w:cantSplit/>
          <w:trHeight w:val="282"/>
        </w:trPr>
        <w:tc>
          <w:tcPr>
            <w:tcW w:w="959" w:type="dxa"/>
            <w:vAlign w:val="center"/>
          </w:tcPr>
          <w:p w:rsidR="00B95326" w:rsidRPr="00E56C6F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3827" w:type="dxa"/>
          </w:tcPr>
          <w:p w:rsidR="00B95326" w:rsidRPr="00667B81" w:rsidRDefault="00B95326" w:rsidP="00E37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ДЗк</w:t>
            </w:r>
            <w:proofErr w:type="spellEnd"/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326" w:rsidRPr="00FD1447" w:rsidTr="00E3760F">
        <w:trPr>
          <w:cantSplit/>
          <w:trHeight w:val="279"/>
        </w:trPr>
        <w:tc>
          <w:tcPr>
            <w:tcW w:w="959" w:type="dxa"/>
            <w:vAlign w:val="center"/>
          </w:tcPr>
          <w:p w:rsidR="00B95326" w:rsidRPr="00E56C6F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3827" w:type="dxa"/>
          </w:tcPr>
          <w:p w:rsidR="00B95326" w:rsidRPr="00667B81" w:rsidRDefault="00B95326" w:rsidP="00E37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ДЗк</w:t>
            </w:r>
            <w:proofErr w:type="spellEnd"/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326" w:rsidRPr="00FD1447" w:rsidTr="00E3760F">
        <w:trPr>
          <w:cantSplit/>
          <w:trHeight w:val="259"/>
        </w:trPr>
        <w:tc>
          <w:tcPr>
            <w:tcW w:w="959" w:type="dxa"/>
            <w:vAlign w:val="center"/>
          </w:tcPr>
          <w:p w:rsidR="00B95326" w:rsidRPr="00E56C6F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3827" w:type="dxa"/>
          </w:tcPr>
          <w:p w:rsidR="00B95326" w:rsidRPr="00667B81" w:rsidRDefault="00B95326" w:rsidP="00E37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B95326" w:rsidRPr="00FD1447" w:rsidTr="00E3760F">
        <w:trPr>
          <w:cantSplit/>
          <w:trHeight w:val="415"/>
        </w:trPr>
        <w:tc>
          <w:tcPr>
            <w:tcW w:w="959" w:type="dxa"/>
          </w:tcPr>
          <w:p w:rsidR="00B95326" w:rsidRPr="00E56C6F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3827" w:type="dxa"/>
          </w:tcPr>
          <w:p w:rsidR="00B95326" w:rsidRPr="00667B81" w:rsidRDefault="00B95326" w:rsidP="00E37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</w:t>
            </w: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326" w:rsidRPr="00FD1447" w:rsidTr="00E3760F">
        <w:trPr>
          <w:cantSplit/>
          <w:trHeight w:val="257"/>
        </w:trPr>
        <w:tc>
          <w:tcPr>
            <w:tcW w:w="959" w:type="dxa"/>
          </w:tcPr>
          <w:p w:rsidR="00B95326" w:rsidRPr="00E56C6F" w:rsidRDefault="00B95326" w:rsidP="00E3760F">
            <w:pPr>
              <w:tabs>
                <w:tab w:val="left" w:pos="106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3827" w:type="dxa"/>
          </w:tcPr>
          <w:p w:rsidR="00B95326" w:rsidRPr="00667B81" w:rsidRDefault="00B95326" w:rsidP="00E37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</w:t>
            </w: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сиональной деятельности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B95326" w:rsidRPr="00FD1447" w:rsidTr="00E3760F">
        <w:trPr>
          <w:cantSplit/>
          <w:trHeight w:val="274"/>
        </w:trPr>
        <w:tc>
          <w:tcPr>
            <w:tcW w:w="959" w:type="dxa"/>
          </w:tcPr>
          <w:p w:rsidR="00B95326" w:rsidRPr="00E56C6F" w:rsidRDefault="00B95326" w:rsidP="00E37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ОП.15</w:t>
            </w:r>
          </w:p>
        </w:tc>
        <w:tc>
          <w:tcPr>
            <w:tcW w:w="3827" w:type="dxa"/>
          </w:tcPr>
          <w:p w:rsidR="00B95326" w:rsidRPr="00667B81" w:rsidRDefault="00B95326" w:rsidP="00E37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326" w:rsidRPr="00FD1447" w:rsidTr="00B95326">
        <w:trPr>
          <w:cantSplit/>
          <w:trHeight w:val="280"/>
        </w:trPr>
        <w:tc>
          <w:tcPr>
            <w:tcW w:w="959" w:type="dxa"/>
          </w:tcPr>
          <w:p w:rsidR="00B95326" w:rsidRPr="00E56C6F" w:rsidRDefault="00B95326" w:rsidP="00E37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ОП.16</w:t>
            </w:r>
          </w:p>
        </w:tc>
        <w:tc>
          <w:tcPr>
            <w:tcW w:w="3827" w:type="dxa"/>
          </w:tcPr>
          <w:p w:rsidR="00B95326" w:rsidRPr="00667B81" w:rsidRDefault="00B95326" w:rsidP="00E37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326" w:rsidRPr="00FD1447" w:rsidTr="00B95326">
        <w:trPr>
          <w:cantSplit/>
          <w:trHeight w:val="270"/>
        </w:trPr>
        <w:tc>
          <w:tcPr>
            <w:tcW w:w="959" w:type="dxa"/>
          </w:tcPr>
          <w:p w:rsidR="00B95326" w:rsidRPr="00E56C6F" w:rsidRDefault="00B95326" w:rsidP="00E37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ОП.17</w:t>
            </w:r>
          </w:p>
        </w:tc>
        <w:tc>
          <w:tcPr>
            <w:tcW w:w="3827" w:type="dxa"/>
          </w:tcPr>
          <w:p w:rsidR="00B95326" w:rsidRPr="00667B81" w:rsidRDefault="00B95326" w:rsidP="00E37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Муниципальное право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326" w:rsidRPr="00FD1447" w:rsidTr="00E3760F">
        <w:trPr>
          <w:cantSplit/>
          <w:trHeight w:val="395"/>
        </w:trPr>
        <w:tc>
          <w:tcPr>
            <w:tcW w:w="959" w:type="dxa"/>
          </w:tcPr>
          <w:p w:rsidR="00B95326" w:rsidRPr="00E56C6F" w:rsidRDefault="00B95326" w:rsidP="00E37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ОП.18</w:t>
            </w:r>
          </w:p>
        </w:tc>
        <w:tc>
          <w:tcPr>
            <w:tcW w:w="3827" w:type="dxa"/>
          </w:tcPr>
          <w:p w:rsidR="00B95326" w:rsidRPr="00667B81" w:rsidRDefault="00B95326" w:rsidP="00F06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</w:t>
            </w:r>
            <w:r w:rsidR="00F06832">
              <w:rPr>
                <w:rFonts w:ascii="Times New Roman" w:hAnsi="Times New Roman" w:cs="Times New Roman"/>
                <w:sz w:val="20"/>
                <w:szCs w:val="20"/>
              </w:rPr>
              <w:t xml:space="preserve"> учета</w:t>
            </w: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 xml:space="preserve"> и отчетн</w:t>
            </w: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326" w:rsidRPr="00FD1447" w:rsidTr="00B95326">
        <w:trPr>
          <w:cantSplit/>
          <w:trHeight w:val="223"/>
        </w:trPr>
        <w:tc>
          <w:tcPr>
            <w:tcW w:w="959" w:type="dxa"/>
          </w:tcPr>
          <w:p w:rsidR="00B95326" w:rsidRPr="00E56C6F" w:rsidRDefault="00B95326" w:rsidP="00E37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</w:tcPr>
          <w:p w:rsidR="00B95326" w:rsidRPr="00667B81" w:rsidRDefault="000460AE" w:rsidP="00E37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и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совой грамотности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B95326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326" w:rsidRPr="00FD1447" w:rsidTr="00E3760F">
        <w:trPr>
          <w:cantSplit/>
          <w:trHeight w:val="395"/>
        </w:trPr>
        <w:tc>
          <w:tcPr>
            <w:tcW w:w="959" w:type="dxa"/>
          </w:tcPr>
          <w:p w:rsidR="00B95326" w:rsidRPr="00DB2616" w:rsidRDefault="00B95326" w:rsidP="00E3760F">
            <w:pPr>
              <w:jc w:val="center"/>
              <w:rPr>
                <w:sz w:val="20"/>
                <w:szCs w:val="20"/>
              </w:rPr>
            </w:pPr>
            <w:r w:rsidRPr="00DB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ОП.20</w:t>
            </w:r>
          </w:p>
        </w:tc>
        <w:tc>
          <w:tcPr>
            <w:tcW w:w="3827" w:type="dxa"/>
          </w:tcPr>
          <w:p w:rsidR="00B95326" w:rsidRPr="00DB2616" w:rsidRDefault="00B95326" w:rsidP="00E37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616">
              <w:rPr>
                <w:rFonts w:ascii="Times New Roman" w:hAnsi="Times New Roman" w:cs="Times New Roman"/>
                <w:sz w:val="20"/>
                <w:szCs w:val="20"/>
              </w:rPr>
              <w:t>Правоохранительные и судебные органы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vAlign w:val="center"/>
          </w:tcPr>
          <w:p w:rsidR="00B95326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B95326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vAlign w:val="center"/>
          </w:tcPr>
          <w:p w:rsidR="00B95326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326" w:rsidRPr="00FD1447" w:rsidTr="00B95326">
        <w:trPr>
          <w:cantSplit/>
          <w:trHeight w:val="251"/>
        </w:trPr>
        <w:tc>
          <w:tcPr>
            <w:tcW w:w="959" w:type="dxa"/>
          </w:tcPr>
          <w:p w:rsidR="00B95326" w:rsidRPr="00DB2616" w:rsidRDefault="00B95326" w:rsidP="00E3760F">
            <w:pPr>
              <w:jc w:val="center"/>
              <w:rPr>
                <w:sz w:val="20"/>
                <w:szCs w:val="20"/>
              </w:rPr>
            </w:pPr>
            <w:r w:rsidRPr="00DB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ОП.21</w:t>
            </w:r>
          </w:p>
        </w:tc>
        <w:tc>
          <w:tcPr>
            <w:tcW w:w="3827" w:type="dxa"/>
          </w:tcPr>
          <w:p w:rsidR="00B95326" w:rsidRPr="00DB2616" w:rsidRDefault="00B95326" w:rsidP="00E37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616">
              <w:rPr>
                <w:rFonts w:ascii="Times New Roman" w:hAnsi="Times New Roman" w:cs="Times New Roman"/>
                <w:sz w:val="20"/>
                <w:szCs w:val="20"/>
              </w:rPr>
              <w:t>Нотариат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vAlign w:val="center"/>
          </w:tcPr>
          <w:p w:rsidR="00B95326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B95326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B95326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326" w:rsidRPr="00FD1447" w:rsidTr="00E3760F">
        <w:trPr>
          <w:cantSplit/>
          <w:trHeight w:val="211"/>
        </w:trPr>
        <w:tc>
          <w:tcPr>
            <w:tcW w:w="959" w:type="dxa"/>
          </w:tcPr>
          <w:p w:rsidR="00B95326" w:rsidRPr="00DB2616" w:rsidRDefault="00B95326" w:rsidP="00E3760F">
            <w:pPr>
              <w:jc w:val="center"/>
              <w:rPr>
                <w:sz w:val="20"/>
                <w:szCs w:val="20"/>
              </w:rPr>
            </w:pPr>
            <w:r w:rsidRPr="00DB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</w:tcPr>
          <w:p w:rsidR="00B95326" w:rsidRPr="00DB2616" w:rsidRDefault="00B95326" w:rsidP="00E37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616">
              <w:rPr>
                <w:rFonts w:ascii="Times New Roman" w:hAnsi="Times New Roman" w:cs="Times New Roman"/>
                <w:sz w:val="20"/>
                <w:szCs w:val="20"/>
              </w:rPr>
              <w:t xml:space="preserve">Налоговое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ф</w:t>
            </w:r>
            <w:r w:rsidRPr="00DB2616">
              <w:rPr>
                <w:rFonts w:ascii="Times New Roman" w:hAnsi="Times New Roman" w:cs="Times New Roman"/>
                <w:sz w:val="20"/>
                <w:szCs w:val="20"/>
              </w:rPr>
              <w:t>инансовое право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09" w:type="dxa"/>
            <w:vAlign w:val="center"/>
          </w:tcPr>
          <w:p w:rsidR="00B95326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vAlign w:val="center"/>
          </w:tcPr>
          <w:p w:rsidR="00B95326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B95326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vAlign w:val="center"/>
          </w:tcPr>
          <w:p w:rsidR="00B95326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326" w:rsidRPr="00FD1447" w:rsidTr="00E3760F">
        <w:trPr>
          <w:cantSplit/>
          <w:trHeight w:val="287"/>
        </w:trPr>
        <w:tc>
          <w:tcPr>
            <w:tcW w:w="959" w:type="dxa"/>
            <w:vAlign w:val="center"/>
          </w:tcPr>
          <w:p w:rsidR="00B95326" w:rsidRPr="00E56C6F" w:rsidRDefault="00B95326" w:rsidP="00E376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827" w:type="dxa"/>
          </w:tcPr>
          <w:p w:rsidR="00B95326" w:rsidRPr="00451FAC" w:rsidRDefault="00B95326" w:rsidP="00E3760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ДЗ/5Э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B95326" w:rsidRPr="00FD1447" w:rsidTr="00E3760F">
        <w:trPr>
          <w:cantSplit/>
          <w:trHeight w:val="411"/>
        </w:trPr>
        <w:tc>
          <w:tcPr>
            <w:tcW w:w="959" w:type="dxa"/>
          </w:tcPr>
          <w:p w:rsidR="00B95326" w:rsidRPr="00BC68A0" w:rsidRDefault="00B95326" w:rsidP="00E3760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8A0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3827" w:type="dxa"/>
          </w:tcPr>
          <w:p w:rsidR="00B95326" w:rsidRPr="00BC68A0" w:rsidRDefault="00B95326" w:rsidP="00E3760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8A0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95326" w:rsidRPr="00FD1447" w:rsidTr="00E3760F">
        <w:trPr>
          <w:cantSplit/>
          <w:trHeight w:val="453"/>
        </w:trPr>
        <w:tc>
          <w:tcPr>
            <w:tcW w:w="959" w:type="dxa"/>
          </w:tcPr>
          <w:p w:rsidR="00B95326" w:rsidRDefault="00B95326" w:rsidP="00E3760F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8A0">
              <w:rPr>
                <w:rFonts w:ascii="Times New Roman" w:hAnsi="Times New Roman" w:cs="Times New Roman"/>
                <w:sz w:val="20"/>
                <w:szCs w:val="20"/>
              </w:rPr>
              <w:t>МДК.</w:t>
            </w:r>
          </w:p>
          <w:p w:rsidR="00B95326" w:rsidRPr="00BC68A0" w:rsidRDefault="00B95326" w:rsidP="00E3760F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8A0">
              <w:rPr>
                <w:rFonts w:ascii="Times New Roman" w:hAnsi="Times New Roman" w:cs="Times New Roman"/>
                <w:sz w:val="20"/>
                <w:szCs w:val="20"/>
              </w:rPr>
              <w:t>01.01</w:t>
            </w:r>
          </w:p>
        </w:tc>
        <w:tc>
          <w:tcPr>
            <w:tcW w:w="3827" w:type="dxa"/>
          </w:tcPr>
          <w:p w:rsidR="00B95326" w:rsidRPr="00BC68A0" w:rsidRDefault="00B95326" w:rsidP="00E376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68A0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  <w:proofErr w:type="gramEnd"/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326" w:rsidRPr="00FD1447" w:rsidTr="00E3760F">
        <w:trPr>
          <w:cantSplit/>
          <w:trHeight w:val="269"/>
        </w:trPr>
        <w:tc>
          <w:tcPr>
            <w:tcW w:w="959" w:type="dxa"/>
          </w:tcPr>
          <w:p w:rsidR="00B95326" w:rsidRPr="00BC68A0" w:rsidRDefault="00B95326" w:rsidP="00E3760F">
            <w:pPr>
              <w:pStyle w:val="a4"/>
              <w:ind w:left="0" w:right="-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8A0">
              <w:rPr>
                <w:rFonts w:ascii="Times New Roman" w:hAnsi="Times New Roman" w:cs="Times New Roman"/>
                <w:sz w:val="20"/>
                <w:szCs w:val="20"/>
              </w:rPr>
              <w:t>МДК. 01.02.</w:t>
            </w:r>
          </w:p>
        </w:tc>
        <w:tc>
          <w:tcPr>
            <w:tcW w:w="3827" w:type="dxa"/>
          </w:tcPr>
          <w:p w:rsidR="00B95326" w:rsidRPr="00BC68A0" w:rsidRDefault="00B95326" w:rsidP="00E376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8A0">
              <w:rPr>
                <w:rFonts w:ascii="Times New Roman" w:hAnsi="Times New Roman" w:cs="Times New Roman"/>
                <w:sz w:val="20"/>
                <w:szCs w:val="20"/>
              </w:rPr>
              <w:t>Психология социально-правовой де</w:t>
            </w:r>
            <w:r w:rsidRPr="00BC68A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C68A0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326" w:rsidRPr="00FD1447" w:rsidTr="00E3760F">
        <w:trPr>
          <w:cantSplit/>
          <w:trHeight w:val="423"/>
        </w:trPr>
        <w:tc>
          <w:tcPr>
            <w:tcW w:w="959" w:type="dxa"/>
          </w:tcPr>
          <w:p w:rsidR="00B95326" w:rsidRPr="00782018" w:rsidRDefault="00B95326" w:rsidP="00E3760F">
            <w:pPr>
              <w:pStyle w:val="a4"/>
              <w:ind w:left="0" w:right="-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МДК. 01.03.</w:t>
            </w:r>
          </w:p>
        </w:tc>
        <w:tc>
          <w:tcPr>
            <w:tcW w:w="3827" w:type="dxa"/>
          </w:tcPr>
          <w:p w:rsidR="00B95326" w:rsidRPr="00782018" w:rsidRDefault="00B95326" w:rsidP="00E376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Правовые основы медико-социальной экспертизы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326" w:rsidRPr="00FD1447" w:rsidTr="00E3760F">
        <w:trPr>
          <w:cantSplit/>
          <w:trHeight w:val="263"/>
        </w:trPr>
        <w:tc>
          <w:tcPr>
            <w:tcW w:w="959" w:type="dxa"/>
          </w:tcPr>
          <w:p w:rsidR="00B95326" w:rsidRPr="00782018" w:rsidRDefault="00B95326" w:rsidP="00E3760F">
            <w:pPr>
              <w:pStyle w:val="a4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3827" w:type="dxa"/>
          </w:tcPr>
          <w:p w:rsidR="00B95326" w:rsidRPr="00782018" w:rsidRDefault="00B95326" w:rsidP="00E3760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326" w:rsidRPr="00FD1447" w:rsidTr="00E3760F">
        <w:trPr>
          <w:cantSplit/>
          <w:trHeight w:val="353"/>
        </w:trPr>
        <w:tc>
          <w:tcPr>
            <w:tcW w:w="959" w:type="dxa"/>
            <w:vAlign w:val="center"/>
          </w:tcPr>
          <w:p w:rsidR="00B95326" w:rsidRPr="00385079" w:rsidRDefault="00B95326" w:rsidP="00E376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79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3827" w:type="dxa"/>
          </w:tcPr>
          <w:p w:rsidR="00B95326" w:rsidRPr="00385079" w:rsidRDefault="00B95326" w:rsidP="00E376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07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326" w:rsidRPr="00FD1447" w:rsidTr="00E3760F">
        <w:trPr>
          <w:cantSplit/>
          <w:trHeight w:val="448"/>
        </w:trPr>
        <w:tc>
          <w:tcPr>
            <w:tcW w:w="959" w:type="dxa"/>
          </w:tcPr>
          <w:p w:rsidR="00B95326" w:rsidRPr="00782018" w:rsidRDefault="00B95326" w:rsidP="00E3760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018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3827" w:type="dxa"/>
          </w:tcPr>
          <w:p w:rsidR="00B95326" w:rsidRPr="00782018" w:rsidRDefault="00B95326" w:rsidP="00E3760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01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Организационное обеспечение де</w:t>
            </w:r>
            <w:r w:rsidRPr="0078201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78201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тельности учреждений социальной з</w:t>
            </w:r>
            <w:r w:rsidRPr="0078201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82018">
              <w:rPr>
                <w:rFonts w:ascii="Times New Roman" w:hAnsi="Times New Roman" w:cs="Times New Roman"/>
                <w:b/>
                <w:sz w:val="20"/>
                <w:szCs w:val="20"/>
              </w:rPr>
              <w:t>щиты населения и органов Пенсионн</w:t>
            </w:r>
            <w:r w:rsidRPr="0078201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82018">
              <w:rPr>
                <w:rFonts w:ascii="Times New Roman" w:hAnsi="Times New Roman" w:cs="Times New Roman"/>
                <w:b/>
                <w:sz w:val="20"/>
                <w:szCs w:val="20"/>
              </w:rPr>
              <w:t>го фонда Российской Федерации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B95326" w:rsidRPr="00FD1447" w:rsidTr="00E3760F">
        <w:trPr>
          <w:cantSplit/>
          <w:trHeight w:val="553"/>
        </w:trPr>
        <w:tc>
          <w:tcPr>
            <w:tcW w:w="959" w:type="dxa"/>
          </w:tcPr>
          <w:p w:rsidR="00B95326" w:rsidRDefault="00B95326" w:rsidP="00E376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МДК.</w:t>
            </w:r>
          </w:p>
          <w:p w:rsidR="00B95326" w:rsidRPr="00782018" w:rsidRDefault="00B95326" w:rsidP="00E376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02.01</w:t>
            </w:r>
          </w:p>
        </w:tc>
        <w:tc>
          <w:tcPr>
            <w:tcW w:w="3827" w:type="dxa"/>
          </w:tcPr>
          <w:p w:rsidR="00B95326" w:rsidRPr="00782018" w:rsidRDefault="00B95326" w:rsidP="00E376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органов и учрежд</w:t>
            </w: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ний социальной защиты населения, орг</w:t>
            </w: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нов Пенсионного фонда Российской Ф</w:t>
            </w: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дерации (ПФР)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B95326" w:rsidRPr="00FD1447" w:rsidTr="00E3760F">
        <w:trPr>
          <w:cantSplit/>
          <w:trHeight w:val="257"/>
        </w:trPr>
        <w:tc>
          <w:tcPr>
            <w:tcW w:w="959" w:type="dxa"/>
          </w:tcPr>
          <w:p w:rsidR="00B95326" w:rsidRPr="00782018" w:rsidRDefault="00B95326" w:rsidP="00E3760F">
            <w:pPr>
              <w:pStyle w:val="a4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УП.0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B95326" w:rsidRPr="00782018" w:rsidRDefault="00B95326" w:rsidP="00E3760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B95326" w:rsidRPr="00FD1447" w:rsidTr="00E3760F">
        <w:trPr>
          <w:cantSplit/>
          <w:trHeight w:val="418"/>
        </w:trPr>
        <w:tc>
          <w:tcPr>
            <w:tcW w:w="959" w:type="dxa"/>
            <w:vAlign w:val="center"/>
          </w:tcPr>
          <w:p w:rsidR="00B95326" w:rsidRPr="00385079" w:rsidRDefault="00B95326" w:rsidP="00E376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79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3827" w:type="dxa"/>
          </w:tcPr>
          <w:p w:rsidR="00B95326" w:rsidRPr="00385079" w:rsidRDefault="00B95326" w:rsidP="00E376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07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B95326" w:rsidRPr="00FD1447" w:rsidTr="00E3760F">
        <w:trPr>
          <w:cantSplit/>
          <w:trHeight w:val="254"/>
        </w:trPr>
        <w:tc>
          <w:tcPr>
            <w:tcW w:w="4786" w:type="dxa"/>
            <w:gridSpan w:val="2"/>
          </w:tcPr>
          <w:p w:rsidR="00B95326" w:rsidRPr="00E56C6F" w:rsidRDefault="00B95326" w:rsidP="00E3760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-/30ДЗ/19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5688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1464</w:t>
            </w: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</w:tr>
      <w:tr w:rsidR="00B95326" w:rsidRPr="00FD1447" w:rsidTr="00E3760F">
        <w:trPr>
          <w:cantSplit/>
          <w:trHeight w:val="549"/>
        </w:trPr>
        <w:tc>
          <w:tcPr>
            <w:tcW w:w="959" w:type="dxa"/>
          </w:tcPr>
          <w:p w:rsidR="00B95326" w:rsidRPr="00E56C6F" w:rsidRDefault="00B95326" w:rsidP="00E3760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b/>
                <w:sz w:val="20"/>
                <w:szCs w:val="20"/>
              </w:rPr>
              <w:t>ПДП.00</w:t>
            </w:r>
          </w:p>
        </w:tc>
        <w:tc>
          <w:tcPr>
            <w:tcW w:w="3827" w:type="dxa"/>
          </w:tcPr>
          <w:p w:rsidR="00B95326" w:rsidRPr="00451FAC" w:rsidRDefault="00B95326" w:rsidP="00E3760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(предд</w:t>
            </w: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пломная) (</w:t>
            </w:r>
            <w:proofErr w:type="spellStart"/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134" w:type="dxa"/>
            <w:vAlign w:val="center"/>
          </w:tcPr>
          <w:p w:rsidR="00B95326" w:rsidRPr="00451FAC" w:rsidRDefault="00B95326" w:rsidP="00E376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95326" w:rsidRPr="00FD1447" w:rsidTr="00E3760F">
        <w:trPr>
          <w:cantSplit/>
          <w:trHeight w:val="284"/>
        </w:trPr>
        <w:tc>
          <w:tcPr>
            <w:tcW w:w="959" w:type="dxa"/>
          </w:tcPr>
          <w:p w:rsidR="00B95326" w:rsidRPr="00E56C6F" w:rsidRDefault="00B95326" w:rsidP="00E3760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ГИА.00</w:t>
            </w:r>
          </w:p>
        </w:tc>
        <w:tc>
          <w:tcPr>
            <w:tcW w:w="3827" w:type="dxa"/>
          </w:tcPr>
          <w:p w:rsidR="00B95326" w:rsidRPr="00451FAC" w:rsidRDefault="00B95326" w:rsidP="00E3760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34" w:type="dxa"/>
          </w:tcPr>
          <w:p w:rsidR="00B95326" w:rsidRPr="00451FAC" w:rsidRDefault="00B95326" w:rsidP="00E376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5326" w:rsidRPr="00CD5628" w:rsidRDefault="00B95326" w:rsidP="00E3760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775DEF" w:rsidRPr="00775DEF" w:rsidRDefault="00775DEF" w:rsidP="007D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Календарный учебный график</w:t>
      </w:r>
    </w:p>
    <w:tbl>
      <w:tblPr>
        <w:tblStyle w:val="a3"/>
        <w:tblW w:w="15196" w:type="dxa"/>
        <w:tblLayout w:type="fixed"/>
        <w:tblLook w:val="04A0"/>
      </w:tblPr>
      <w:tblGrid>
        <w:gridCol w:w="1304"/>
        <w:gridCol w:w="7022"/>
        <w:gridCol w:w="1255"/>
        <w:gridCol w:w="1123"/>
        <w:gridCol w:w="1123"/>
        <w:gridCol w:w="1123"/>
        <w:gridCol w:w="1123"/>
        <w:gridCol w:w="1123"/>
      </w:tblGrid>
      <w:tr w:rsidR="004A7F4B" w:rsidRPr="0044382E" w:rsidTr="006E0FA7">
        <w:tc>
          <w:tcPr>
            <w:tcW w:w="1304" w:type="dxa"/>
            <w:vMerge w:val="restart"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7022" w:type="dxa"/>
            <w:vMerge w:val="restart"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378" w:type="dxa"/>
            <w:gridSpan w:val="2"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2246" w:type="dxa"/>
            <w:gridSpan w:val="2"/>
          </w:tcPr>
          <w:p w:rsidR="004A7F4B" w:rsidRPr="0044382E" w:rsidRDefault="004A7F4B" w:rsidP="004A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2246" w:type="dxa"/>
            <w:gridSpan w:val="2"/>
          </w:tcPr>
          <w:p w:rsidR="004A7F4B" w:rsidRPr="0044382E" w:rsidRDefault="004A7F4B" w:rsidP="004A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 курс</w:t>
            </w:r>
          </w:p>
        </w:tc>
      </w:tr>
      <w:tr w:rsidR="004A7F4B" w:rsidRPr="0044382E" w:rsidTr="006E0FA7">
        <w:tc>
          <w:tcPr>
            <w:tcW w:w="1304" w:type="dxa"/>
            <w:vMerge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vMerge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1123" w:type="dxa"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1123" w:type="dxa"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123" w:type="dxa"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семестр</w:t>
            </w:r>
          </w:p>
        </w:tc>
        <w:tc>
          <w:tcPr>
            <w:tcW w:w="1123" w:type="dxa"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5 семестр</w:t>
            </w:r>
          </w:p>
        </w:tc>
        <w:tc>
          <w:tcPr>
            <w:tcW w:w="1123" w:type="dxa"/>
          </w:tcPr>
          <w:p w:rsidR="004A7F4B" w:rsidRPr="0044382E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семестр</w:t>
            </w:r>
          </w:p>
        </w:tc>
      </w:tr>
      <w:tr w:rsidR="004A7F4B" w:rsidRPr="0044382E" w:rsidTr="006E0FA7">
        <w:tc>
          <w:tcPr>
            <w:tcW w:w="1304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7022" w:type="dxa"/>
          </w:tcPr>
          <w:p w:rsidR="004A7F4B" w:rsidRPr="00B95326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5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255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7F4B" w:rsidRPr="0044382E" w:rsidTr="006E0FA7">
        <w:tc>
          <w:tcPr>
            <w:tcW w:w="1304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4A7F4B" w:rsidRPr="00B95326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5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учебные дисциплины</w:t>
            </w:r>
          </w:p>
        </w:tc>
        <w:tc>
          <w:tcPr>
            <w:tcW w:w="1255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7F4B" w:rsidRPr="0044382E" w:rsidTr="004757DF">
        <w:tc>
          <w:tcPr>
            <w:tcW w:w="1304" w:type="dxa"/>
          </w:tcPr>
          <w:p w:rsidR="004A7F4B" w:rsidRPr="0044382E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ОУД.01.01 </w:t>
            </w:r>
          </w:p>
        </w:tc>
        <w:tc>
          <w:tcPr>
            <w:tcW w:w="7022" w:type="dxa"/>
          </w:tcPr>
          <w:p w:rsidR="004A7F4B" w:rsidRPr="00B95326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44382E" w:rsidTr="004757DF">
        <w:tc>
          <w:tcPr>
            <w:tcW w:w="1304" w:type="dxa"/>
          </w:tcPr>
          <w:p w:rsidR="004A7F4B" w:rsidRPr="0044382E" w:rsidRDefault="004A7F4B" w:rsidP="00175CCF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 01.02</w:t>
            </w:r>
          </w:p>
        </w:tc>
        <w:tc>
          <w:tcPr>
            <w:tcW w:w="7022" w:type="dxa"/>
          </w:tcPr>
          <w:p w:rsidR="004A7F4B" w:rsidRPr="00B95326" w:rsidRDefault="004A7F4B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44382E" w:rsidTr="004757DF">
        <w:tc>
          <w:tcPr>
            <w:tcW w:w="1304" w:type="dxa"/>
          </w:tcPr>
          <w:p w:rsidR="004A7F4B" w:rsidRPr="0044382E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ОУД.02 </w:t>
            </w:r>
          </w:p>
        </w:tc>
        <w:tc>
          <w:tcPr>
            <w:tcW w:w="7022" w:type="dxa"/>
          </w:tcPr>
          <w:p w:rsidR="004A7F4B" w:rsidRPr="00B95326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44382E" w:rsidTr="004757DF">
        <w:tc>
          <w:tcPr>
            <w:tcW w:w="1304" w:type="dxa"/>
          </w:tcPr>
          <w:p w:rsidR="004A7F4B" w:rsidRPr="0044382E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ОУД.03. </w:t>
            </w:r>
          </w:p>
        </w:tc>
        <w:tc>
          <w:tcPr>
            <w:tcW w:w="7022" w:type="dxa"/>
          </w:tcPr>
          <w:p w:rsidR="004A7F4B" w:rsidRPr="00B95326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44382E" w:rsidTr="004757DF">
        <w:tc>
          <w:tcPr>
            <w:tcW w:w="1304" w:type="dxa"/>
          </w:tcPr>
          <w:p w:rsidR="004A7F4B" w:rsidRPr="0044382E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ОУД.04 </w:t>
            </w:r>
          </w:p>
        </w:tc>
        <w:tc>
          <w:tcPr>
            <w:tcW w:w="7022" w:type="dxa"/>
          </w:tcPr>
          <w:p w:rsidR="004A7F4B" w:rsidRPr="00B95326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44382E" w:rsidTr="004757DF">
        <w:tc>
          <w:tcPr>
            <w:tcW w:w="1304" w:type="dxa"/>
          </w:tcPr>
          <w:p w:rsidR="004A7F4B" w:rsidRPr="0044382E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ОУД.05 </w:t>
            </w:r>
          </w:p>
        </w:tc>
        <w:tc>
          <w:tcPr>
            <w:tcW w:w="7022" w:type="dxa"/>
          </w:tcPr>
          <w:p w:rsidR="004A7F4B" w:rsidRPr="00B95326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44382E" w:rsidTr="004757DF">
        <w:tc>
          <w:tcPr>
            <w:tcW w:w="1304" w:type="dxa"/>
          </w:tcPr>
          <w:p w:rsidR="004A7F4B" w:rsidRPr="0044382E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ОУД.06 </w:t>
            </w:r>
          </w:p>
        </w:tc>
        <w:tc>
          <w:tcPr>
            <w:tcW w:w="7022" w:type="dxa"/>
          </w:tcPr>
          <w:p w:rsidR="004A7F4B" w:rsidRPr="00B95326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44382E" w:rsidTr="004757DF">
        <w:tc>
          <w:tcPr>
            <w:tcW w:w="1304" w:type="dxa"/>
          </w:tcPr>
          <w:p w:rsidR="004A7F4B" w:rsidRPr="0044382E" w:rsidRDefault="004A7F4B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ОУД.18</w:t>
            </w:r>
          </w:p>
        </w:tc>
        <w:tc>
          <w:tcPr>
            <w:tcW w:w="7022" w:type="dxa"/>
          </w:tcPr>
          <w:p w:rsidR="004A7F4B" w:rsidRPr="00B95326" w:rsidRDefault="004A7F4B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255" w:type="dxa"/>
            <w:shd w:val="clear" w:color="auto" w:fill="auto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44382E" w:rsidTr="006E0FA7">
        <w:tc>
          <w:tcPr>
            <w:tcW w:w="1304" w:type="dxa"/>
          </w:tcPr>
          <w:p w:rsidR="004A7F4B" w:rsidRPr="0044382E" w:rsidRDefault="004A7F4B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4A7F4B" w:rsidRPr="00B95326" w:rsidRDefault="004A7F4B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53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учебные дисциплины по выбору из обязательных предметных областей</w:t>
            </w:r>
          </w:p>
        </w:tc>
        <w:tc>
          <w:tcPr>
            <w:tcW w:w="1255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44382E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3502" w:rsidRPr="0044382E" w:rsidTr="004757DF">
        <w:tc>
          <w:tcPr>
            <w:tcW w:w="1304" w:type="dxa"/>
          </w:tcPr>
          <w:p w:rsidR="00613502" w:rsidRPr="00E54078" w:rsidRDefault="00613502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ОУД.07 </w:t>
            </w:r>
          </w:p>
        </w:tc>
        <w:tc>
          <w:tcPr>
            <w:tcW w:w="7022" w:type="dxa"/>
          </w:tcPr>
          <w:p w:rsidR="00613502" w:rsidRPr="00B95326" w:rsidRDefault="00613502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502" w:rsidRPr="0044382E" w:rsidTr="004757DF">
        <w:tc>
          <w:tcPr>
            <w:tcW w:w="1304" w:type="dxa"/>
          </w:tcPr>
          <w:p w:rsidR="00613502" w:rsidRPr="00E54078" w:rsidRDefault="00613502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ОУД.11</w:t>
            </w: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22" w:type="dxa"/>
          </w:tcPr>
          <w:p w:rsidR="00613502" w:rsidRPr="00B95326" w:rsidRDefault="00613502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502" w:rsidRPr="0044382E" w:rsidTr="004757DF">
        <w:tc>
          <w:tcPr>
            <w:tcW w:w="1304" w:type="dxa"/>
          </w:tcPr>
          <w:p w:rsidR="00613502" w:rsidRPr="00E54078" w:rsidRDefault="00613502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ОУД.12 </w:t>
            </w:r>
          </w:p>
        </w:tc>
        <w:tc>
          <w:tcPr>
            <w:tcW w:w="7022" w:type="dxa"/>
          </w:tcPr>
          <w:p w:rsidR="00613502" w:rsidRPr="00B95326" w:rsidRDefault="00613502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502" w:rsidRPr="0044382E" w:rsidTr="004757DF">
        <w:tc>
          <w:tcPr>
            <w:tcW w:w="1304" w:type="dxa"/>
          </w:tcPr>
          <w:p w:rsidR="00613502" w:rsidRPr="00E54078" w:rsidRDefault="00613502" w:rsidP="00E639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22" w:type="dxa"/>
          </w:tcPr>
          <w:p w:rsidR="00613502" w:rsidRPr="00B95326" w:rsidRDefault="00613502" w:rsidP="00E6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 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502" w:rsidRPr="0044382E" w:rsidTr="004757DF">
        <w:tc>
          <w:tcPr>
            <w:tcW w:w="1304" w:type="dxa"/>
          </w:tcPr>
          <w:p w:rsidR="00613502" w:rsidRPr="00E54078" w:rsidRDefault="00613502" w:rsidP="00E639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ОУД.14</w:t>
            </w:r>
          </w:p>
        </w:tc>
        <w:tc>
          <w:tcPr>
            <w:tcW w:w="7022" w:type="dxa"/>
          </w:tcPr>
          <w:p w:rsidR="00613502" w:rsidRPr="00B95326" w:rsidRDefault="00613502" w:rsidP="00E639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502" w:rsidRPr="0044382E" w:rsidTr="006E0FA7">
        <w:tc>
          <w:tcPr>
            <w:tcW w:w="1304" w:type="dxa"/>
          </w:tcPr>
          <w:p w:rsidR="00613502" w:rsidRPr="0044382E" w:rsidRDefault="0061350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613502" w:rsidRPr="00B95326" w:rsidRDefault="0061350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53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1255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3502" w:rsidRPr="0044382E" w:rsidTr="004757DF">
        <w:tc>
          <w:tcPr>
            <w:tcW w:w="1304" w:type="dxa"/>
          </w:tcPr>
          <w:p w:rsidR="00613502" w:rsidRPr="0044382E" w:rsidRDefault="00613502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УД.01</w:t>
            </w:r>
          </w:p>
        </w:tc>
        <w:tc>
          <w:tcPr>
            <w:tcW w:w="7022" w:type="dxa"/>
          </w:tcPr>
          <w:p w:rsidR="00613502" w:rsidRPr="00B95326" w:rsidRDefault="00613502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55" w:type="dxa"/>
            <w:shd w:val="clear" w:color="auto" w:fill="auto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502" w:rsidRPr="0044382E" w:rsidTr="004757DF">
        <w:tc>
          <w:tcPr>
            <w:tcW w:w="1304" w:type="dxa"/>
          </w:tcPr>
          <w:p w:rsidR="00613502" w:rsidRPr="0044382E" w:rsidRDefault="00613502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УД.02</w:t>
            </w:r>
          </w:p>
        </w:tc>
        <w:tc>
          <w:tcPr>
            <w:tcW w:w="7022" w:type="dxa"/>
          </w:tcPr>
          <w:p w:rsidR="00613502" w:rsidRPr="00B95326" w:rsidRDefault="00613502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55" w:type="dxa"/>
            <w:shd w:val="clear" w:color="auto" w:fill="auto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502" w:rsidRPr="0044382E" w:rsidTr="004757DF">
        <w:tc>
          <w:tcPr>
            <w:tcW w:w="1304" w:type="dxa"/>
          </w:tcPr>
          <w:p w:rsidR="00613502" w:rsidRPr="0044382E" w:rsidRDefault="00613502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УД.03</w:t>
            </w:r>
          </w:p>
        </w:tc>
        <w:tc>
          <w:tcPr>
            <w:tcW w:w="7022" w:type="dxa"/>
          </w:tcPr>
          <w:p w:rsidR="00613502" w:rsidRPr="00B95326" w:rsidRDefault="00613502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255" w:type="dxa"/>
            <w:shd w:val="clear" w:color="auto" w:fill="auto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502" w:rsidRPr="0044382E" w:rsidTr="004757DF">
        <w:tc>
          <w:tcPr>
            <w:tcW w:w="1304" w:type="dxa"/>
          </w:tcPr>
          <w:p w:rsidR="00613502" w:rsidRPr="0044382E" w:rsidRDefault="00613502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УД.04</w:t>
            </w:r>
          </w:p>
        </w:tc>
        <w:tc>
          <w:tcPr>
            <w:tcW w:w="7022" w:type="dxa"/>
          </w:tcPr>
          <w:p w:rsidR="00613502" w:rsidRPr="00B95326" w:rsidRDefault="00613502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 поведение на рынке труда</w:t>
            </w:r>
          </w:p>
        </w:tc>
        <w:tc>
          <w:tcPr>
            <w:tcW w:w="1255" w:type="dxa"/>
            <w:shd w:val="clear" w:color="auto" w:fill="auto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502" w:rsidRPr="0044382E" w:rsidTr="004757DF">
        <w:tc>
          <w:tcPr>
            <w:tcW w:w="1304" w:type="dxa"/>
          </w:tcPr>
          <w:p w:rsidR="00613502" w:rsidRPr="0044382E" w:rsidRDefault="0061350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7022" w:type="dxa"/>
          </w:tcPr>
          <w:p w:rsidR="00613502" w:rsidRPr="00B95326" w:rsidRDefault="0061350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53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255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3502" w:rsidRPr="0044382E" w:rsidTr="006E0FA7">
        <w:tc>
          <w:tcPr>
            <w:tcW w:w="1304" w:type="dxa"/>
          </w:tcPr>
          <w:p w:rsidR="00613502" w:rsidRPr="0044382E" w:rsidRDefault="0061350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7022" w:type="dxa"/>
          </w:tcPr>
          <w:p w:rsidR="00613502" w:rsidRPr="00B95326" w:rsidRDefault="0061350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53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255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3502" w:rsidRPr="0044382E" w:rsidTr="004757DF">
        <w:tc>
          <w:tcPr>
            <w:tcW w:w="1304" w:type="dxa"/>
          </w:tcPr>
          <w:p w:rsidR="00613502" w:rsidRPr="0044382E" w:rsidRDefault="00613502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ОГСЭ.01 </w:t>
            </w:r>
          </w:p>
        </w:tc>
        <w:tc>
          <w:tcPr>
            <w:tcW w:w="7022" w:type="dxa"/>
          </w:tcPr>
          <w:p w:rsidR="00613502" w:rsidRPr="00B95326" w:rsidRDefault="00613502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255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502" w:rsidRPr="0044382E" w:rsidTr="004757DF">
        <w:tc>
          <w:tcPr>
            <w:tcW w:w="1304" w:type="dxa"/>
          </w:tcPr>
          <w:p w:rsidR="00613502" w:rsidRPr="0044382E" w:rsidRDefault="00613502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ОГСЭ.02 </w:t>
            </w:r>
          </w:p>
        </w:tc>
        <w:tc>
          <w:tcPr>
            <w:tcW w:w="7022" w:type="dxa"/>
          </w:tcPr>
          <w:p w:rsidR="00613502" w:rsidRPr="00B95326" w:rsidRDefault="00613502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55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502" w:rsidRPr="0044382E" w:rsidTr="004757DF">
        <w:tc>
          <w:tcPr>
            <w:tcW w:w="1304" w:type="dxa"/>
          </w:tcPr>
          <w:p w:rsidR="00613502" w:rsidRPr="0044382E" w:rsidRDefault="00613502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ОГСЭ.03 </w:t>
            </w:r>
          </w:p>
        </w:tc>
        <w:tc>
          <w:tcPr>
            <w:tcW w:w="7022" w:type="dxa"/>
          </w:tcPr>
          <w:p w:rsidR="00613502" w:rsidRPr="00B95326" w:rsidRDefault="00613502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55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502" w:rsidRPr="0044382E" w:rsidTr="004757DF">
        <w:tc>
          <w:tcPr>
            <w:tcW w:w="1304" w:type="dxa"/>
          </w:tcPr>
          <w:p w:rsidR="00613502" w:rsidRPr="0044382E" w:rsidRDefault="00613502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ОГСЭ.04 </w:t>
            </w:r>
          </w:p>
        </w:tc>
        <w:tc>
          <w:tcPr>
            <w:tcW w:w="7022" w:type="dxa"/>
          </w:tcPr>
          <w:p w:rsidR="00613502" w:rsidRPr="00B95326" w:rsidRDefault="00613502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55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502" w:rsidRPr="0044382E" w:rsidTr="00E639C9">
        <w:tc>
          <w:tcPr>
            <w:tcW w:w="1304" w:type="dxa"/>
          </w:tcPr>
          <w:p w:rsidR="00613502" w:rsidRPr="0044382E" w:rsidRDefault="0061350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ЕИ.00 </w:t>
            </w:r>
          </w:p>
        </w:tc>
        <w:tc>
          <w:tcPr>
            <w:tcW w:w="7022" w:type="dxa"/>
          </w:tcPr>
          <w:p w:rsidR="00613502" w:rsidRPr="00B95326" w:rsidRDefault="0061350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53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255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3502" w:rsidRPr="0044382E" w:rsidTr="004757DF">
        <w:tc>
          <w:tcPr>
            <w:tcW w:w="1304" w:type="dxa"/>
          </w:tcPr>
          <w:p w:rsidR="00613502" w:rsidRPr="0044382E" w:rsidRDefault="00613502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ЕН.01 </w:t>
            </w:r>
          </w:p>
        </w:tc>
        <w:tc>
          <w:tcPr>
            <w:tcW w:w="7022" w:type="dxa"/>
          </w:tcPr>
          <w:p w:rsidR="00613502" w:rsidRPr="00B95326" w:rsidRDefault="00613502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55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502" w:rsidRPr="0044382E" w:rsidTr="004757DF">
        <w:tc>
          <w:tcPr>
            <w:tcW w:w="1304" w:type="dxa"/>
          </w:tcPr>
          <w:p w:rsidR="00613502" w:rsidRPr="0044382E" w:rsidRDefault="00613502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ЕН.02 </w:t>
            </w:r>
          </w:p>
        </w:tc>
        <w:tc>
          <w:tcPr>
            <w:tcW w:w="7022" w:type="dxa"/>
          </w:tcPr>
          <w:p w:rsidR="00613502" w:rsidRPr="00B95326" w:rsidRDefault="00E639C9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55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502" w:rsidRPr="0044382E" w:rsidTr="00E639C9">
        <w:tc>
          <w:tcPr>
            <w:tcW w:w="1304" w:type="dxa"/>
          </w:tcPr>
          <w:p w:rsidR="00613502" w:rsidRPr="0044382E" w:rsidRDefault="0061350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П.00 </w:t>
            </w:r>
          </w:p>
        </w:tc>
        <w:tc>
          <w:tcPr>
            <w:tcW w:w="7022" w:type="dxa"/>
          </w:tcPr>
          <w:p w:rsidR="00613502" w:rsidRPr="00B95326" w:rsidRDefault="0061350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53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255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13502" w:rsidRPr="0044382E" w:rsidTr="00E639C9">
        <w:tc>
          <w:tcPr>
            <w:tcW w:w="1304" w:type="dxa"/>
          </w:tcPr>
          <w:p w:rsidR="00613502" w:rsidRPr="0044382E" w:rsidRDefault="0061350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7022" w:type="dxa"/>
          </w:tcPr>
          <w:p w:rsidR="00613502" w:rsidRPr="00B95326" w:rsidRDefault="0061350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53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1255" w:type="dxa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13502" w:rsidRPr="0044382E" w:rsidRDefault="0061350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39C9" w:rsidRPr="0044382E" w:rsidTr="004757DF">
        <w:tc>
          <w:tcPr>
            <w:tcW w:w="1304" w:type="dxa"/>
          </w:tcPr>
          <w:p w:rsidR="00E639C9" w:rsidRPr="00E639C9" w:rsidRDefault="00E639C9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ОП.01 </w:t>
            </w:r>
          </w:p>
        </w:tc>
        <w:tc>
          <w:tcPr>
            <w:tcW w:w="7022" w:type="dxa"/>
          </w:tcPr>
          <w:p w:rsidR="00E639C9" w:rsidRPr="00B95326" w:rsidRDefault="00E639C9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326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1255" w:type="dxa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44382E" w:rsidTr="004757DF">
        <w:tc>
          <w:tcPr>
            <w:tcW w:w="1304" w:type="dxa"/>
          </w:tcPr>
          <w:p w:rsidR="00E639C9" w:rsidRPr="00E639C9" w:rsidRDefault="00E639C9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ОП.02 </w:t>
            </w:r>
          </w:p>
        </w:tc>
        <w:tc>
          <w:tcPr>
            <w:tcW w:w="7022" w:type="dxa"/>
          </w:tcPr>
          <w:p w:rsidR="00E639C9" w:rsidRPr="00B95326" w:rsidRDefault="00E639C9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326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1255" w:type="dxa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44382E" w:rsidTr="004757DF">
        <w:tc>
          <w:tcPr>
            <w:tcW w:w="1304" w:type="dxa"/>
          </w:tcPr>
          <w:p w:rsidR="00E639C9" w:rsidRPr="00E639C9" w:rsidRDefault="00E639C9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ОП.03 </w:t>
            </w:r>
          </w:p>
        </w:tc>
        <w:tc>
          <w:tcPr>
            <w:tcW w:w="7022" w:type="dxa"/>
          </w:tcPr>
          <w:p w:rsidR="00E639C9" w:rsidRPr="00B95326" w:rsidRDefault="00E639C9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326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1255" w:type="dxa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44382E" w:rsidTr="004757DF">
        <w:tc>
          <w:tcPr>
            <w:tcW w:w="1304" w:type="dxa"/>
          </w:tcPr>
          <w:p w:rsidR="00E639C9" w:rsidRPr="00E639C9" w:rsidRDefault="00E639C9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ОП.04 </w:t>
            </w:r>
          </w:p>
        </w:tc>
        <w:tc>
          <w:tcPr>
            <w:tcW w:w="7022" w:type="dxa"/>
          </w:tcPr>
          <w:p w:rsidR="00E639C9" w:rsidRPr="00B95326" w:rsidRDefault="00E639C9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326">
              <w:rPr>
                <w:rFonts w:ascii="Times New Roman" w:hAnsi="Times New Roman" w:cs="Times New Roman"/>
                <w:sz w:val="20"/>
                <w:szCs w:val="20"/>
              </w:rPr>
              <w:t>Основы экологического права</w:t>
            </w:r>
          </w:p>
        </w:tc>
        <w:tc>
          <w:tcPr>
            <w:tcW w:w="1255" w:type="dxa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44382E" w:rsidTr="004757DF">
        <w:tc>
          <w:tcPr>
            <w:tcW w:w="1304" w:type="dxa"/>
          </w:tcPr>
          <w:p w:rsidR="00E639C9" w:rsidRPr="00E639C9" w:rsidRDefault="00E639C9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ОП.05 </w:t>
            </w:r>
          </w:p>
        </w:tc>
        <w:tc>
          <w:tcPr>
            <w:tcW w:w="7022" w:type="dxa"/>
          </w:tcPr>
          <w:p w:rsidR="00E639C9" w:rsidRPr="00B95326" w:rsidRDefault="00E639C9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326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</w:tc>
        <w:tc>
          <w:tcPr>
            <w:tcW w:w="1255" w:type="dxa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44382E" w:rsidTr="004757DF">
        <w:tc>
          <w:tcPr>
            <w:tcW w:w="1304" w:type="dxa"/>
          </w:tcPr>
          <w:p w:rsidR="00E639C9" w:rsidRPr="00E639C9" w:rsidRDefault="00E639C9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ОП.06 </w:t>
            </w:r>
          </w:p>
        </w:tc>
        <w:tc>
          <w:tcPr>
            <w:tcW w:w="7022" w:type="dxa"/>
          </w:tcPr>
          <w:p w:rsidR="00E639C9" w:rsidRPr="00B95326" w:rsidRDefault="00E639C9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326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</w:tc>
        <w:tc>
          <w:tcPr>
            <w:tcW w:w="1255" w:type="dxa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44382E" w:rsidTr="004757DF">
        <w:tc>
          <w:tcPr>
            <w:tcW w:w="1304" w:type="dxa"/>
          </w:tcPr>
          <w:p w:rsidR="00E639C9" w:rsidRPr="00E639C9" w:rsidRDefault="00E639C9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ОП.07 </w:t>
            </w:r>
          </w:p>
        </w:tc>
        <w:tc>
          <w:tcPr>
            <w:tcW w:w="7022" w:type="dxa"/>
          </w:tcPr>
          <w:p w:rsidR="00E639C9" w:rsidRPr="00B95326" w:rsidRDefault="00E639C9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326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</w:tc>
        <w:tc>
          <w:tcPr>
            <w:tcW w:w="1255" w:type="dxa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44382E" w:rsidTr="004757DF">
        <w:tc>
          <w:tcPr>
            <w:tcW w:w="1304" w:type="dxa"/>
          </w:tcPr>
          <w:p w:rsidR="00E639C9" w:rsidRPr="00E639C9" w:rsidRDefault="00E639C9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ОП.08 </w:t>
            </w:r>
          </w:p>
        </w:tc>
        <w:tc>
          <w:tcPr>
            <w:tcW w:w="7022" w:type="dxa"/>
          </w:tcPr>
          <w:p w:rsidR="00E639C9" w:rsidRPr="00B95326" w:rsidRDefault="00E639C9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326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</w:tc>
        <w:tc>
          <w:tcPr>
            <w:tcW w:w="1255" w:type="dxa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44382E" w:rsidTr="004757DF">
        <w:tc>
          <w:tcPr>
            <w:tcW w:w="1304" w:type="dxa"/>
          </w:tcPr>
          <w:p w:rsidR="00E639C9" w:rsidRPr="00E639C9" w:rsidRDefault="00E639C9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ОП.09 </w:t>
            </w:r>
          </w:p>
        </w:tc>
        <w:tc>
          <w:tcPr>
            <w:tcW w:w="7022" w:type="dxa"/>
          </w:tcPr>
          <w:p w:rsidR="00E639C9" w:rsidRPr="00B95326" w:rsidRDefault="00E639C9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326">
              <w:rPr>
                <w:rFonts w:ascii="Times New Roman" w:hAnsi="Times New Roman" w:cs="Times New Roman"/>
                <w:sz w:val="20"/>
                <w:szCs w:val="20"/>
              </w:rPr>
              <w:t>Страховое дело</w:t>
            </w:r>
          </w:p>
        </w:tc>
        <w:tc>
          <w:tcPr>
            <w:tcW w:w="1255" w:type="dxa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44382E" w:rsidTr="004757DF">
        <w:tc>
          <w:tcPr>
            <w:tcW w:w="1304" w:type="dxa"/>
          </w:tcPr>
          <w:p w:rsidR="00E639C9" w:rsidRPr="00E639C9" w:rsidRDefault="00E639C9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ОП.10 </w:t>
            </w:r>
          </w:p>
        </w:tc>
        <w:tc>
          <w:tcPr>
            <w:tcW w:w="7022" w:type="dxa"/>
          </w:tcPr>
          <w:p w:rsidR="00E639C9" w:rsidRPr="00B95326" w:rsidRDefault="00E639C9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326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255" w:type="dxa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44382E" w:rsidTr="004757DF">
        <w:tc>
          <w:tcPr>
            <w:tcW w:w="1304" w:type="dxa"/>
          </w:tcPr>
          <w:p w:rsidR="00E639C9" w:rsidRPr="00E639C9" w:rsidRDefault="00E639C9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ОП.11 </w:t>
            </w:r>
          </w:p>
        </w:tc>
        <w:tc>
          <w:tcPr>
            <w:tcW w:w="7022" w:type="dxa"/>
          </w:tcPr>
          <w:p w:rsidR="00E639C9" w:rsidRPr="00B95326" w:rsidRDefault="00E639C9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326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1255" w:type="dxa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44382E" w:rsidTr="004757DF">
        <w:tc>
          <w:tcPr>
            <w:tcW w:w="1304" w:type="dxa"/>
          </w:tcPr>
          <w:p w:rsidR="00E639C9" w:rsidRPr="00E639C9" w:rsidRDefault="00E639C9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ОП.12 </w:t>
            </w:r>
          </w:p>
        </w:tc>
        <w:tc>
          <w:tcPr>
            <w:tcW w:w="7022" w:type="dxa"/>
          </w:tcPr>
          <w:p w:rsidR="00E639C9" w:rsidRPr="00B95326" w:rsidRDefault="00E639C9" w:rsidP="00E639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326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255" w:type="dxa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44382E" w:rsidTr="004757DF">
        <w:tc>
          <w:tcPr>
            <w:tcW w:w="1304" w:type="dxa"/>
          </w:tcPr>
          <w:p w:rsidR="00E639C9" w:rsidRPr="00E639C9" w:rsidRDefault="00E639C9" w:rsidP="00E639C9">
            <w:pPr>
              <w:rPr>
                <w:rFonts w:ascii="Times New Roman" w:hAnsi="Times New Roman" w:cs="Times New Roman"/>
              </w:rPr>
            </w:pPr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ОП.13</w:t>
            </w:r>
          </w:p>
        </w:tc>
        <w:tc>
          <w:tcPr>
            <w:tcW w:w="7022" w:type="dxa"/>
          </w:tcPr>
          <w:p w:rsidR="00E639C9" w:rsidRPr="00B95326" w:rsidRDefault="00E639C9" w:rsidP="00E6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326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255" w:type="dxa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44382E" w:rsidTr="004757DF">
        <w:tc>
          <w:tcPr>
            <w:tcW w:w="1304" w:type="dxa"/>
          </w:tcPr>
          <w:p w:rsidR="00E639C9" w:rsidRPr="00E639C9" w:rsidRDefault="00E639C9" w:rsidP="00E639C9">
            <w:pPr>
              <w:rPr>
                <w:rFonts w:ascii="Times New Roman" w:hAnsi="Times New Roman" w:cs="Times New Roman"/>
              </w:rPr>
            </w:pPr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ОП.14 </w:t>
            </w:r>
          </w:p>
        </w:tc>
        <w:tc>
          <w:tcPr>
            <w:tcW w:w="7022" w:type="dxa"/>
          </w:tcPr>
          <w:p w:rsidR="00E639C9" w:rsidRPr="00B95326" w:rsidRDefault="00E639C9" w:rsidP="00E6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326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255" w:type="dxa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44382E" w:rsidTr="004757DF">
        <w:tc>
          <w:tcPr>
            <w:tcW w:w="1304" w:type="dxa"/>
          </w:tcPr>
          <w:p w:rsidR="00E639C9" w:rsidRPr="00E639C9" w:rsidRDefault="00E639C9" w:rsidP="00E639C9">
            <w:pPr>
              <w:rPr>
                <w:rFonts w:ascii="Times New Roman" w:hAnsi="Times New Roman" w:cs="Times New Roman"/>
              </w:rPr>
            </w:pPr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ОП.15 </w:t>
            </w:r>
          </w:p>
        </w:tc>
        <w:tc>
          <w:tcPr>
            <w:tcW w:w="7022" w:type="dxa"/>
          </w:tcPr>
          <w:p w:rsidR="00E639C9" w:rsidRPr="00B95326" w:rsidRDefault="00E639C9" w:rsidP="00E6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326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255" w:type="dxa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44382E" w:rsidTr="004757DF">
        <w:tc>
          <w:tcPr>
            <w:tcW w:w="1304" w:type="dxa"/>
          </w:tcPr>
          <w:p w:rsidR="00E639C9" w:rsidRPr="00E639C9" w:rsidRDefault="00E639C9" w:rsidP="00E639C9"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ОП.16 </w:t>
            </w:r>
          </w:p>
        </w:tc>
        <w:tc>
          <w:tcPr>
            <w:tcW w:w="7022" w:type="dxa"/>
          </w:tcPr>
          <w:p w:rsidR="00E639C9" w:rsidRPr="00B95326" w:rsidRDefault="00E639C9" w:rsidP="00E6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326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</w:tc>
        <w:tc>
          <w:tcPr>
            <w:tcW w:w="1255" w:type="dxa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39C9" w:rsidRPr="0044382E" w:rsidTr="004757DF">
        <w:tc>
          <w:tcPr>
            <w:tcW w:w="1304" w:type="dxa"/>
          </w:tcPr>
          <w:p w:rsidR="00E639C9" w:rsidRPr="00E639C9" w:rsidRDefault="00E639C9" w:rsidP="00E639C9"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ОП.17 </w:t>
            </w:r>
          </w:p>
        </w:tc>
        <w:tc>
          <w:tcPr>
            <w:tcW w:w="7022" w:type="dxa"/>
          </w:tcPr>
          <w:p w:rsidR="00E639C9" w:rsidRPr="00B95326" w:rsidRDefault="00E639C9" w:rsidP="00E6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326">
              <w:rPr>
                <w:rFonts w:ascii="Times New Roman" w:hAnsi="Times New Roman" w:cs="Times New Roman"/>
                <w:sz w:val="20"/>
                <w:szCs w:val="20"/>
              </w:rPr>
              <w:t>Муниципальное право</w:t>
            </w:r>
          </w:p>
        </w:tc>
        <w:tc>
          <w:tcPr>
            <w:tcW w:w="1255" w:type="dxa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44382E" w:rsidTr="004757DF">
        <w:tc>
          <w:tcPr>
            <w:tcW w:w="1304" w:type="dxa"/>
          </w:tcPr>
          <w:p w:rsidR="00E639C9" w:rsidRPr="00E639C9" w:rsidRDefault="00E639C9" w:rsidP="00E639C9"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ОП.18 </w:t>
            </w:r>
          </w:p>
        </w:tc>
        <w:tc>
          <w:tcPr>
            <w:tcW w:w="7022" w:type="dxa"/>
          </w:tcPr>
          <w:p w:rsidR="00E639C9" w:rsidRPr="00B95326" w:rsidRDefault="00E639C9" w:rsidP="00A6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326">
              <w:rPr>
                <w:rFonts w:ascii="Times New Roman" w:hAnsi="Times New Roman" w:cs="Times New Roman"/>
                <w:sz w:val="20"/>
                <w:szCs w:val="20"/>
              </w:rPr>
              <w:t xml:space="preserve">Основы бухгалтерского </w:t>
            </w:r>
            <w:r w:rsidR="00A66FB2" w:rsidRPr="00B95326">
              <w:rPr>
                <w:rFonts w:ascii="Times New Roman" w:hAnsi="Times New Roman" w:cs="Times New Roman"/>
                <w:sz w:val="20"/>
                <w:szCs w:val="20"/>
              </w:rPr>
              <w:t xml:space="preserve">учета </w:t>
            </w:r>
            <w:r w:rsidRPr="00B95326">
              <w:rPr>
                <w:rFonts w:ascii="Times New Roman" w:hAnsi="Times New Roman" w:cs="Times New Roman"/>
                <w:sz w:val="20"/>
                <w:szCs w:val="20"/>
              </w:rPr>
              <w:t>и отчетности</w:t>
            </w:r>
          </w:p>
        </w:tc>
        <w:tc>
          <w:tcPr>
            <w:tcW w:w="1255" w:type="dxa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44382E" w:rsidTr="004757DF">
        <w:tc>
          <w:tcPr>
            <w:tcW w:w="1304" w:type="dxa"/>
          </w:tcPr>
          <w:p w:rsidR="00E639C9" w:rsidRPr="00E639C9" w:rsidRDefault="00E639C9" w:rsidP="00E639C9"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ОП.19 </w:t>
            </w:r>
          </w:p>
        </w:tc>
        <w:tc>
          <w:tcPr>
            <w:tcW w:w="7022" w:type="dxa"/>
          </w:tcPr>
          <w:p w:rsidR="00E639C9" w:rsidRPr="00B95326" w:rsidRDefault="00191F1E" w:rsidP="00E6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и финансовой грамотности</w:t>
            </w:r>
          </w:p>
        </w:tc>
        <w:tc>
          <w:tcPr>
            <w:tcW w:w="1255" w:type="dxa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44382E" w:rsidTr="004757DF">
        <w:tc>
          <w:tcPr>
            <w:tcW w:w="1304" w:type="dxa"/>
          </w:tcPr>
          <w:p w:rsidR="00E639C9" w:rsidRPr="00E639C9" w:rsidRDefault="00E639C9" w:rsidP="00E639C9"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ОП.20 </w:t>
            </w:r>
          </w:p>
        </w:tc>
        <w:tc>
          <w:tcPr>
            <w:tcW w:w="7022" w:type="dxa"/>
          </w:tcPr>
          <w:p w:rsidR="00E639C9" w:rsidRPr="00B95326" w:rsidRDefault="00E639C9" w:rsidP="00E6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326">
              <w:rPr>
                <w:rFonts w:ascii="Times New Roman" w:hAnsi="Times New Roman" w:cs="Times New Roman"/>
                <w:sz w:val="20"/>
                <w:szCs w:val="20"/>
              </w:rPr>
              <w:t>Правоохранительные и судебные органы</w:t>
            </w:r>
          </w:p>
        </w:tc>
        <w:tc>
          <w:tcPr>
            <w:tcW w:w="1255" w:type="dxa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44382E" w:rsidTr="004757DF">
        <w:tc>
          <w:tcPr>
            <w:tcW w:w="1304" w:type="dxa"/>
          </w:tcPr>
          <w:p w:rsidR="00E639C9" w:rsidRPr="00E639C9" w:rsidRDefault="00E639C9" w:rsidP="00E639C9"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ОП.21 </w:t>
            </w:r>
          </w:p>
        </w:tc>
        <w:tc>
          <w:tcPr>
            <w:tcW w:w="7022" w:type="dxa"/>
          </w:tcPr>
          <w:p w:rsidR="00E639C9" w:rsidRPr="00B95326" w:rsidRDefault="00E639C9" w:rsidP="00E6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326">
              <w:rPr>
                <w:rFonts w:ascii="Times New Roman" w:hAnsi="Times New Roman" w:cs="Times New Roman"/>
                <w:sz w:val="20"/>
                <w:szCs w:val="20"/>
              </w:rPr>
              <w:t>Нотариат</w:t>
            </w:r>
          </w:p>
        </w:tc>
        <w:tc>
          <w:tcPr>
            <w:tcW w:w="1255" w:type="dxa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44382E" w:rsidTr="004757DF">
        <w:tc>
          <w:tcPr>
            <w:tcW w:w="1304" w:type="dxa"/>
          </w:tcPr>
          <w:p w:rsidR="00E639C9" w:rsidRPr="00E639C9" w:rsidRDefault="00E639C9" w:rsidP="00E639C9"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ОП.21 </w:t>
            </w:r>
          </w:p>
        </w:tc>
        <w:tc>
          <w:tcPr>
            <w:tcW w:w="7022" w:type="dxa"/>
          </w:tcPr>
          <w:p w:rsidR="00E639C9" w:rsidRPr="00B95326" w:rsidRDefault="00E639C9" w:rsidP="00E63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326">
              <w:rPr>
                <w:rFonts w:ascii="Times New Roman" w:hAnsi="Times New Roman" w:cs="Times New Roman"/>
                <w:sz w:val="20"/>
                <w:szCs w:val="20"/>
              </w:rPr>
              <w:t>Налоговое и финансовое право</w:t>
            </w:r>
          </w:p>
        </w:tc>
        <w:tc>
          <w:tcPr>
            <w:tcW w:w="1255" w:type="dxa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44382E" w:rsidTr="00DA4C94">
        <w:tc>
          <w:tcPr>
            <w:tcW w:w="1304" w:type="dxa"/>
          </w:tcPr>
          <w:p w:rsidR="00E639C9" w:rsidRPr="0044382E" w:rsidRDefault="00E639C9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7022" w:type="dxa"/>
          </w:tcPr>
          <w:p w:rsidR="00E639C9" w:rsidRPr="00B95326" w:rsidRDefault="00E639C9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32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255" w:type="dxa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44382E" w:rsidTr="00E639C9">
        <w:tc>
          <w:tcPr>
            <w:tcW w:w="1304" w:type="dxa"/>
          </w:tcPr>
          <w:p w:rsidR="00E639C9" w:rsidRPr="00E639C9" w:rsidRDefault="00E639C9" w:rsidP="00E639C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9C9">
              <w:rPr>
                <w:rFonts w:ascii="Times New Roman" w:hAnsi="Times New Roman" w:cs="Times New Roman"/>
                <w:b/>
              </w:rPr>
              <w:t>ПМ.01</w:t>
            </w:r>
          </w:p>
        </w:tc>
        <w:tc>
          <w:tcPr>
            <w:tcW w:w="7022" w:type="dxa"/>
          </w:tcPr>
          <w:p w:rsidR="00E639C9" w:rsidRPr="00B95326" w:rsidRDefault="00E639C9" w:rsidP="00E639C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32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255" w:type="dxa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44382E" w:rsidTr="004757DF">
        <w:tc>
          <w:tcPr>
            <w:tcW w:w="1304" w:type="dxa"/>
          </w:tcPr>
          <w:p w:rsidR="00E639C9" w:rsidRPr="00E639C9" w:rsidRDefault="00E639C9" w:rsidP="00E639C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639C9"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7022" w:type="dxa"/>
          </w:tcPr>
          <w:p w:rsidR="00E639C9" w:rsidRPr="00B95326" w:rsidRDefault="00E639C9" w:rsidP="00E639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5326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  <w:proofErr w:type="gramEnd"/>
          </w:p>
        </w:tc>
        <w:tc>
          <w:tcPr>
            <w:tcW w:w="1255" w:type="dxa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44382E" w:rsidTr="004757DF">
        <w:tc>
          <w:tcPr>
            <w:tcW w:w="1304" w:type="dxa"/>
          </w:tcPr>
          <w:p w:rsidR="00E639C9" w:rsidRPr="00E639C9" w:rsidRDefault="00E639C9" w:rsidP="00E639C9">
            <w:pPr>
              <w:pStyle w:val="a4"/>
              <w:ind w:left="0" w:right="-138"/>
              <w:jc w:val="both"/>
              <w:rPr>
                <w:rFonts w:ascii="Times New Roman" w:hAnsi="Times New Roman" w:cs="Times New Roman"/>
              </w:rPr>
            </w:pPr>
            <w:r w:rsidRPr="00E639C9">
              <w:rPr>
                <w:rFonts w:ascii="Times New Roman" w:hAnsi="Times New Roman" w:cs="Times New Roman"/>
              </w:rPr>
              <w:t>МДК. 01.02.</w:t>
            </w:r>
          </w:p>
        </w:tc>
        <w:tc>
          <w:tcPr>
            <w:tcW w:w="7022" w:type="dxa"/>
          </w:tcPr>
          <w:p w:rsidR="00E639C9" w:rsidRPr="00B95326" w:rsidRDefault="00E639C9" w:rsidP="00E639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326">
              <w:rPr>
                <w:rFonts w:ascii="Times New Roman" w:hAnsi="Times New Roman" w:cs="Times New Roman"/>
                <w:sz w:val="20"/>
                <w:szCs w:val="20"/>
              </w:rPr>
              <w:t>Психология социально-правовой деятельности</w:t>
            </w:r>
          </w:p>
        </w:tc>
        <w:tc>
          <w:tcPr>
            <w:tcW w:w="1255" w:type="dxa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7248" w:rsidRPr="0044382E" w:rsidTr="004757DF">
        <w:tc>
          <w:tcPr>
            <w:tcW w:w="1304" w:type="dxa"/>
          </w:tcPr>
          <w:p w:rsidR="00907248" w:rsidRPr="00E639C9" w:rsidRDefault="00907248" w:rsidP="00E639C9">
            <w:pPr>
              <w:pStyle w:val="a4"/>
              <w:ind w:left="0"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 01.03</w:t>
            </w:r>
            <w:r w:rsidRPr="00E639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22" w:type="dxa"/>
          </w:tcPr>
          <w:p w:rsidR="00907248" w:rsidRPr="00B95326" w:rsidRDefault="00907248" w:rsidP="00E639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326">
              <w:rPr>
                <w:rFonts w:ascii="Times New Roman" w:hAnsi="Times New Roman" w:cs="Times New Roman"/>
                <w:sz w:val="20"/>
                <w:szCs w:val="20"/>
              </w:rPr>
              <w:t>Правовые основы медико-социальной экспертизы</w:t>
            </w:r>
          </w:p>
        </w:tc>
        <w:tc>
          <w:tcPr>
            <w:tcW w:w="1255" w:type="dxa"/>
          </w:tcPr>
          <w:p w:rsidR="00907248" w:rsidRPr="0044382E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07248" w:rsidRPr="0044382E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07248" w:rsidRPr="0044382E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907248" w:rsidRPr="0044382E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07248" w:rsidRPr="0044382E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07248" w:rsidRPr="0044382E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7248" w:rsidRPr="0044382E" w:rsidTr="004757DF">
        <w:tc>
          <w:tcPr>
            <w:tcW w:w="1304" w:type="dxa"/>
          </w:tcPr>
          <w:p w:rsidR="00907248" w:rsidRDefault="00907248" w:rsidP="00E639C9">
            <w:pPr>
              <w:pStyle w:val="a4"/>
              <w:ind w:left="0"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</w:t>
            </w:r>
          </w:p>
        </w:tc>
        <w:tc>
          <w:tcPr>
            <w:tcW w:w="7022" w:type="dxa"/>
          </w:tcPr>
          <w:p w:rsidR="00907248" w:rsidRPr="00B95326" w:rsidRDefault="00907248" w:rsidP="00E639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326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55" w:type="dxa"/>
          </w:tcPr>
          <w:p w:rsidR="00907248" w:rsidRPr="0044382E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07248" w:rsidRPr="0044382E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07248" w:rsidRPr="0044382E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907248" w:rsidRPr="0044382E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07248" w:rsidRPr="0044382E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07248" w:rsidRPr="0044382E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7248" w:rsidRPr="0044382E" w:rsidTr="004757DF">
        <w:tc>
          <w:tcPr>
            <w:tcW w:w="1304" w:type="dxa"/>
          </w:tcPr>
          <w:p w:rsidR="00907248" w:rsidRDefault="00907248" w:rsidP="00E639C9">
            <w:pPr>
              <w:pStyle w:val="a4"/>
              <w:ind w:left="0"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7022" w:type="dxa"/>
          </w:tcPr>
          <w:p w:rsidR="00907248" w:rsidRPr="00B95326" w:rsidRDefault="00907248" w:rsidP="00E639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326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907248" w:rsidRPr="0044382E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07248" w:rsidRPr="0044382E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07248" w:rsidRPr="0044382E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907248" w:rsidRPr="0044382E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07248" w:rsidRPr="0044382E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07248" w:rsidRPr="0044382E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44382E" w:rsidTr="00DA4C94">
        <w:tc>
          <w:tcPr>
            <w:tcW w:w="1304" w:type="dxa"/>
          </w:tcPr>
          <w:p w:rsidR="00E639C9" w:rsidRPr="00E639C9" w:rsidRDefault="00E639C9" w:rsidP="00E639C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9C9">
              <w:rPr>
                <w:rFonts w:ascii="Times New Roman" w:hAnsi="Times New Roman" w:cs="Times New Roman"/>
                <w:b/>
              </w:rPr>
              <w:t>ПМ.02</w:t>
            </w:r>
          </w:p>
        </w:tc>
        <w:tc>
          <w:tcPr>
            <w:tcW w:w="7022" w:type="dxa"/>
          </w:tcPr>
          <w:p w:rsidR="00E639C9" w:rsidRPr="00B95326" w:rsidRDefault="00E639C9" w:rsidP="00E639C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32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Организационное обеспечение деятельности учреждений социальной з</w:t>
            </w:r>
            <w:r w:rsidRPr="00B9532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95326">
              <w:rPr>
                <w:rFonts w:ascii="Times New Roman" w:hAnsi="Times New Roman" w:cs="Times New Roman"/>
                <w:b/>
                <w:sz w:val="20"/>
                <w:szCs w:val="20"/>
              </w:rPr>
              <w:t>щиты населения и органов Пенсионного фонда Российской Федерации</w:t>
            </w:r>
          </w:p>
        </w:tc>
        <w:tc>
          <w:tcPr>
            <w:tcW w:w="1255" w:type="dxa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9C9" w:rsidRPr="0044382E" w:rsidTr="004757DF">
        <w:tc>
          <w:tcPr>
            <w:tcW w:w="1304" w:type="dxa"/>
          </w:tcPr>
          <w:p w:rsidR="00E639C9" w:rsidRPr="00E639C9" w:rsidRDefault="00E639C9" w:rsidP="00E639C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639C9"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7022" w:type="dxa"/>
          </w:tcPr>
          <w:p w:rsidR="00E639C9" w:rsidRPr="00B95326" w:rsidRDefault="00E639C9" w:rsidP="00E639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326">
              <w:rPr>
                <w:rFonts w:ascii="Times New Roman" w:hAnsi="Times New Roman" w:cs="Times New Roman"/>
                <w:sz w:val="20"/>
                <w:szCs w:val="20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1255" w:type="dxa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639C9" w:rsidRPr="0044382E" w:rsidRDefault="00E639C9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7248" w:rsidRPr="0044382E" w:rsidTr="004757DF">
        <w:tc>
          <w:tcPr>
            <w:tcW w:w="1304" w:type="dxa"/>
          </w:tcPr>
          <w:p w:rsidR="00907248" w:rsidRDefault="00907248" w:rsidP="00A37A6D">
            <w:pPr>
              <w:pStyle w:val="a4"/>
              <w:ind w:left="0"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УП.02</w:t>
            </w:r>
          </w:p>
        </w:tc>
        <w:tc>
          <w:tcPr>
            <w:tcW w:w="7022" w:type="dxa"/>
          </w:tcPr>
          <w:p w:rsidR="00907248" w:rsidRPr="00B95326" w:rsidRDefault="00907248" w:rsidP="00A37A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326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55" w:type="dxa"/>
          </w:tcPr>
          <w:p w:rsidR="00907248" w:rsidRPr="0044382E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07248" w:rsidRPr="0044382E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07248" w:rsidRPr="0044382E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07248" w:rsidRPr="0044382E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07248" w:rsidRPr="0044382E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907248" w:rsidRPr="0044382E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7248" w:rsidRPr="0044382E" w:rsidTr="004757DF">
        <w:tc>
          <w:tcPr>
            <w:tcW w:w="1304" w:type="dxa"/>
          </w:tcPr>
          <w:p w:rsidR="00907248" w:rsidRDefault="00907248" w:rsidP="00A37A6D">
            <w:pPr>
              <w:pStyle w:val="a4"/>
              <w:ind w:left="0"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ПП.02</w:t>
            </w:r>
          </w:p>
        </w:tc>
        <w:tc>
          <w:tcPr>
            <w:tcW w:w="7022" w:type="dxa"/>
          </w:tcPr>
          <w:p w:rsidR="00907248" w:rsidRPr="00B95326" w:rsidRDefault="00907248" w:rsidP="00A37A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326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907248" w:rsidRPr="0044382E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07248" w:rsidRPr="0044382E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07248" w:rsidRPr="0044382E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07248" w:rsidRPr="0044382E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07248" w:rsidRPr="0044382E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907248" w:rsidRPr="0044382E" w:rsidRDefault="00907248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DEF" w:rsidSect="00775DE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148E7" w:rsidRPr="004757DF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757DF">
        <w:rPr>
          <w:rFonts w:ascii="Times New Roman" w:hAnsi="Times New Roman" w:cs="Times New Roman"/>
          <w:b/>
        </w:rPr>
        <w:lastRenderedPageBreak/>
        <w:t xml:space="preserve">6. Условия образовательной деятельности </w:t>
      </w:r>
    </w:p>
    <w:p w:rsidR="00A148E7" w:rsidRPr="004757DF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757DF">
        <w:rPr>
          <w:rFonts w:ascii="Times New Roman" w:hAnsi="Times New Roman" w:cs="Times New Roman"/>
          <w:b/>
        </w:rPr>
        <w:t>6.1. Требования к материально-техническому оснащению образовательной програ</w:t>
      </w:r>
      <w:r w:rsidRPr="004757DF">
        <w:rPr>
          <w:rFonts w:ascii="Times New Roman" w:hAnsi="Times New Roman" w:cs="Times New Roman"/>
          <w:b/>
        </w:rPr>
        <w:t>м</w:t>
      </w:r>
      <w:r w:rsidRPr="004757DF">
        <w:rPr>
          <w:rFonts w:ascii="Times New Roman" w:hAnsi="Times New Roman" w:cs="Times New Roman"/>
          <w:b/>
        </w:rPr>
        <w:t xml:space="preserve">мы. </w:t>
      </w:r>
    </w:p>
    <w:p w:rsidR="00B95326" w:rsidRPr="004757DF" w:rsidRDefault="00B95326" w:rsidP="00B95326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  <w:b/>
        </w:rPr>
        <w:t>6.1.1.</w:t>
      </w:r>
      <w:r w:rsidRPr="004757DF">
        <w:rPr>
          <w:rFonts w:ascii="Times New Roman" w:hAnsi="Times New Roman" w:cs="Times New Roman"/>
        </w:rPr>
        <w:t xml:space="preserve"> </w:t>
      </w:r>
      <w:proofErr w:type="gramStart"/>
      <w:r w:rsidRPr="004757DF">
        <w:rPr>
          <w:rFonts w:ascii="Times New Roman" w:hAnsi="Times New Roman" w:cs="Times New Roman"/>
        </w:rPr>
        <w:t xml:space="preserve">ГБПОУ </w:t>
      </w:r>
      <w:proofErr w:type="spellStart"/>
      <w:r w:rsidRPr="004757DF">
        <w:rPr>
          <w:rFonts w:ascii="Times New Roman" w:hAnsi="Times New Roman" w:cs="Times New Roman"/>
        </w:rPr>
        <w:t>ПТТТиС</w:t>
      </w:r>
      <w:proofErr w:type="spellEnd"/>
      <w:r w:rsidRPr="004757DF">
        <w:rPr>
          <w:rFonts w:ascii="Times New Roman" w:hAnsi="Times New Roman" w:cs="Times New Roman"/>
        </w:rPr>
        <w:t xml:space="preserve">, реализующее </w:t>
      </w:r>
      <w:r w:rsidRPr="003410A4">
        <w:rPr>
          <w:rFonts w:ascii="Times New Roman" w:hAnsi="Times New Roman" w:cs="Times New Roman"/>
        </w:rPr>
        <w:t>ОПОП</w:t>
      </w:r>
      <w:r w:rsidRPr="004670CB">
        <w:rPr>
          <w:rFonts w:ascii="Times New Roman" w:hAnsi="Times New Roman" w:cs="Times New Roman"/>
          <w:b/>
        </w:rPr>
        <w:t>-</w:t>
      </w:r>
      <w:r w:rsidRPr="00A70D24">
        <w:rPr>
          <w:rFonts w:ascii="Times New Roman" w:hAnsi="Times New Roman" w:cs="Times New Roman"/>
        </w:rPr>
        <w:t>ППССЗ</w:t>
      </w:r>
      <w:r w:rsidRPr="004757DF">
        <w:rPr>
          <w:rFonts w:ascii="Times New Roman" w:hAnsi="Times New Roman" w:cs="Times New Roman"/>
        </w:rPr>
        <w:t>, располагает материально - технич</w:t>
      </w:r>
      <w:r w:rsidRPr="004757DF">
        <w:rPr>
          <w:rFonts w:ascii="Times New Roman" w:hAnsi="Times New Roman" w:cs="Times New Roman"/>
        </w:rPr>
        <w:t>е</w:t>
      </w:r>
      <w:r w:rsidRPr="004757DF">
        <w:rPr>
          <w:rFonts w:ascii="Times New Roman" w:hAnsi="Times New Roman" w:cs="Times New Roman"/>
        </w:rPr>
        <w:t>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</w:t>
      </w:r>
      <w:r w:rsidRPr="004757DF">
        <w:rPr>
          <w:rFonts w:ascii="Times New Roman" w:hAnsi="Times New Roman" w:cs="Times New Roman"/>
        </w:rPr>
        <w:t>т</w:t>
      </w:r>
      <w:r w:rsidRPr="004757DF">
        <w:rPr>
          <w:rFonts w:ascii="Times New Roman" w:hAnsi="Times New Roman" w:cs="Times New Roman"/>
        </w:rPr>
        <w:t>ренных учебным планом образовательной организации.</w:t>
      </w:r>
      <w:proofErr w:type="gramEnd"/>
      <w:r w:rsidRPr="004757DF">
        <w:rPr>
          <w:rFonts w:ascii="Times New Roman" w:hAnsi="Times New Roman" w:cs="Times New Roman"/>
        </w:rPr>
        <w:t xml:space="preserve"> Материально-техническая база соответс</w:t>
      </w:r>
      <w:r w:rsidRPr="004757DF">
        <w:rPr>
          <w:rFonts w:ascii="Times New Roman" w:hAnsi="Times New Roman" w:cs="Times New Roman"/>
        </w:rPr>
        <w:t>т</w:t>
      </w:r>
      <w:r w:rsidRPr="004757DF">
        <w:rPr>
          <w:rFonts w:ascii="Times New Roman" w:hAnsi="Times New Roman" w:cs="Times New Roman"/>
        </w:rPr>
        <w:t>вует действующим санитарным и противопожарным нормам.</w:t>
      </w:r>
    </w:p>
    <w:p w:rsidR="00A148E7" w:rsidRPr="004757DF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757DF">
        <w:rPr>
          <w:rFonts w:ascii="Times New Roman" w:hAnsi="Times New Roman" w:cs="Times New Roman"/>
          <w:b/>
        </w:rPr>
        <w:t>Перечень кабинетов, лабораторий, мастерских и других помещений</w:t>
      </w:r>
    </w:p>
    <w:p w:rsidR="00A148E7" w:rsidRPr="004757DF" w:rsidRDefault="00A148E7" w:rsidP="00A56A7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757DF">
        <w:rPr>
          <w:rFonts w:ascii="Times New Roman" w:eastAsia="Times New Roman" w:hAnsi="Times New Roman" w:cs="Times New Roman"/>
          <w:b/>
          <w:lang w:eastAsia="ru-RU"/>
        </w:rPr>
        <w:t>Кабинеты:</w:t>
      </w:r>
    </w:p>
    <w:p w:rsidR="00907248" w:rsidRPr="004757DF" w:rsidRDefault="00907248" w:rsidP="00B95326">
      <w:pPr>
        <w:pStyle w:val="a4"/>
        <w:numPr>
          <w:ilvl w:val="0"/>
          <w:numId w:val="44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истории;</w:t>
      </w:r>
    </w:p>
    <w:p w:rsidR="00907248" w:rsidRPr="004757DF" w:rsidRDefault="00907248" w:rsidP="00B95326">
      <w:pPr>
        <w:pStyle w:val="a4"/>
        <w:numPr>
          <w:ilvl w:val="0"/>
          <w:numId w:val="44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основ философии;</w:t>
      </w:r>
    </w:p>
    <w:p w:rsidR="00907248" w:rsidRPr="004757DF" w:rsidRDefault="00907248" w:rsidP="00B95326">
      <w:pPr>
        <w:pStyle w:val="a4"/>
        <w:numPr>
          <w:ilvl w:val="0"/>
          <w:numId w:val="44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иностранного языка;</w:t>
      </w:r>
    </w:p>
    <w:p w:rsidR="00907248" w:rsidRPr="004757DF" w:rsidRDefault="00907248" w:rsidP="00B95326">
      <w:pPr>
        <w:pStyle w:val="a4"/>
        <w:numPr>
          <w:ilvl w:val="0"/>
          <w:numId w:val="44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основ экологического права;</w:t>
      </w:r>
    </w:p>
    <w:p w:rsidR="00907248" w:rsidRPr="004757DF" w:rsidRDefault="00907248" w:rsidP="00B95326">
      <w:pPr>
        <w:pStyle w:val="a4"/>
        <w:numPr>
          <w:ilvl w:val="0"/>
          <w:numId w:val="44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теории государства и права;</w:t>
      </w:r>
    </w:p>
    <w:p w:rsidR="00907248" w:rsidRPr="004757DF" w:rsidRDefault="00907248" w:rsidP="00B95326">
      <w:pPr>
        <w:pStyle w:val="a4"/>
        <w:numPr>
          <w:ilvl w:val="0"/>
          <w:numId w:val="44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конституционного и административного права;</w:t>
      </w:r>
    </w:p>
    <w:p w:rsidR="00907248" w:rsidRPr="004757DF" w:rsidRDefault="00907248" w:rsidP="00B95326">
      <w:pPr>
        <w:pStyle w:val="a4"/>
        <w:numPr>
          <w:ilvl w:val="0"/>
          <w:numId w:val="44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трудового права;</w:t>
      </w:r>
    </w:p>
    <w:p w:rsidR="00907248" w:rsidRPr="004757DF" w:rsidRDefault="00907248" w:rsidP="00B95326">
      <w:pPr>
        <w:pStyle w:val="a4"/>
        <w:numPr>
          <w:ilvl w:val="0"/>
          <w:numId w:val="44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гражданского, семейного права и гражданского процесса;</w:t>
      </w:r>
    </w:p>
    <w:p w:rsidR="00907248" w:rsidRPr="004757DF" w:rsidRDefault="00907248" w:rsidP="00B95326">
      <w:pPr>
        <w:pStyle w:val="a4"/>
        <w:numPr>
          <w:ilvl w:val="0"/>
          <w:numId w:val="44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дисциплин права;</w:t>
      </w:r>
    </w:p>
    <w:p w:rsidR="00907248" w:rsidRPr="004757DF" w:rsidRDefault="00907248" w:rsidP="00B95326">
      <w:pPr>
        <w:pStyle w:val="a4"/>
        <w:numPr>
          <w:ilvl w:val="0"/>
          <w:numId w:val="44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менеджмента и экономики организации;</w:t>
      </w:r>
    </w:p>
    <w:p w:rsidR="00907248" w:rsidRPr="004757DF" w:rsidRDefault="00907248" w:rsidP="00B95326">
      <w:pPr>
        <w:pStyle w:val="a4"/>
        <w:numPr>
          <w:ilvl w:val="0"/>
          <w:numId w:val="44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профессиональных дисциплин;</w:t>
      </w:r>
    </w:p>
    <w:p w:rsidR="00907248" w:rsidRPr="004757DF" w:rsidRDefault="00907248" w:rsidP="00B95326">
      <w:pPr>
        <w:pStyle w:val="a4"/>
        <w:numPr>
          <w:ilvl w:val="0"/>
          <w:numId w:val="44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757DF">
        <w:rPr>
          <w:rFonts w:ascii="Times New Roman" w:eastAsia="Times New Roman" w:hAnsi="Times New Roman" w:cs="Times New Roman"/>
          <w:lang w:eastAsia="ru-RU"/>
        </w:rPr>
        <w:t>права социального обеспечения</w:t>
      </w:r>
      <w:proofErr w:type="gramEnd"/>
      <w:r w:rsidRPr="004757DF">
        <w:rPr>
          <w:rFonts w:ascii="Times New Roman" w:eastAsia="Times New Roman" w:hAnsi="Times New Roman" w:cs="Times New Roman"/>
          <w:lang w:eastAsia="ru-RU"/>
        </w:rPr>
        <w:t>;</w:t>
      </w:r>
    </w:p>
    <w:p w:rsidR="00907248" w:rsidRPr="004757DF" w:rsidRDefault="00907248" w:rsidP="00B95326">
      <w:pPr>
        <w:pStyle w:val="a4"/>
        <w:numPr>
          <w:ilvl w:val="0"/>
          <w:numId w:val="44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4757DF">
        <w:rPr>
          <w:rFonts w:ascii="Times New Roman" w:eastAsia="Times New Roman" w:hAnsi="Times New Roman" w:cs="Times New Roman"/>
          <w:lang w:eastAsia="ru-RU"/>
        </w:rPr>
        <w:t>безопасности жизнедеятельности.</w:t>
      </w:r>
    </w:p>
    <w:p w:rsidR="00A148E7" w:rsidRPr="004757DF" w:rsidRDefault="00A148E7" w:rsidP="0090724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757DF">
        <w:rPr>
          <w:rFonts w:ascii="Times New Roman" w:hAnsi="Times New Roman" w:cs="Times New Roman"/>
          <w:b/>
        </w:rPr>
        <w:t xml:space="preserve">Лаборатории: </w:t>
      </w:r>
    </w:p>
    <w:p w:rsidR="00907248" w:rsidRPr="004757DF" w:rsidRDefault="00907248" w:rsidP="00B95326">
      <w:pPr>
        <w:pStyle w:val="a4"/>
        <w:numPr>
          <w:ilvl w:val="0"/>
          <w:numId w:val="45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информатики;</w:t>
      </w:r>
    </w:p>
    <w:p w:rsidR="00907248" w:rsidRPr="004757DF" w:rsidRDefault="00907248" w:rsidP="00B95326">
      <w:pPr>
        <w:pStyle w:val="a4"/>
        <w:numPr>
          <w:ilvl w:val="0"/>
          <w:numId w:val="45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информационных технологий в профессиональной деятельности;</w:t>
      </w:r>
    </w:p>
    <w:p w:rsidR="00907248" w:rsidRPr="004757DF" w:rsidRDefault="00907248" w:rsidP="00B95326">
      <w:pPr>
        <w:pStyle w:val="a4"/>
        <w:numPr>
          <w:ilvl w:val="0"/>
          <w:numId w:val="45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технических средств обучения.</w:t>
      </w:r>
    </w:p>
    <w:p w:rsidR="00A148E7" w:rsidRPr="004757DF" w:rsidRDefault="00A148E7" w:rsidP="0044382E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4757DF">
        <w:rPr>
          <w:rFonts w:ascii="Times New Roman" w:hAnsi="Times New Roman" w:cs="Times New Roman"/>
          <w:b/>
        </w:rPr>
        <w:t xml:space="preserve">Спортивный комплекс </w:t>
      </w:r>
    </w:p>
    <w:p w:rsidR="00ED17FE" w:rsidRPr="004757DF" w:rsidRDefault="00A56A79" w:rsidP="00ED17FE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Спортзал</w:t>
      </w:r>
    </w:p>
    <w:p w:rsidR="00ED17FE" w:rsidRPr="004757DF" w:rsidRDefault="00ED17FE" w:rsidP="00ED17FE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4757DF">
        <w:rPr>
          <w:rFonts w:ascii="Times New Roman" w:eastAsia="Times New Roman" w:hAnsi="Times New Roman" w:cs="Times New Roman"/>
          <w:color w:val="000000"/>
          <w:lang w:eastAsia="ru-RU"/>
        </w:rPr>
        <w:t>Открытый стадион широкого профиля с элементами полосы препятствий;</w:t>
      </w:r>
    </w:p>
    <w:p w:rsidR="00A148E7" w:rsidRPr="004757DF" w:rsidRDefault="00ED17FE" w:rsidP="00ED17FE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4757DF">
        <w:rPr>
          <w:rFonts w:ascii="Times New Roman" w:eastAsia="Times New Roman" w:hAnsi="Times New Roman" w:cs="Times New Roman"/>
          <w:color w:val="000000"/>
          <w:lang w:eastAsia="ru-RU"/>
        </w:rPr>
        <w:t>Стрелковый тир (в любой модификации, включая электронный) или место для стрельбы</w:t>
      </w:r>
      <w:r w:rsidR="00A148E7" w:rsidRPr="004757DF">
        <w:rPr>
          <w:rFonts w:ascii="Times New Roman" w:hAnsi="Times New Roman" w:cs="Times New Roman"/>
        </w:rPr>
        <w:t xml:space="preserve"> </w:t>
      </w:r>
    </w:p>
    <w:p w:rsidR="00A148E7" w:rsidRPr="004757DF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757DF">
        <w:rPr>
          <w:rFonts w:ascii="Times New Roman" w:hAnsi="Times New Roman" w:cs="Times New Roman"/>
          <w:b/>
        </w:rPr>
        <w:t>Залы:</w:t>
      </w:r>
    </w:p>
    <w:p w:rsidR="00A148E7" w:rsidRPr="004757DF" w:rsidRDefault="00A148E7" w:rsidP="004F356E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Библиотека, читальный зал с выходом в интернет</w:t>
      </w:r>
    </w:p>
    <w:p w:rsidR="003652C5" w:rsidRPr="004757DF" w:rsidRDefault="00A148E7" w:rsidP="004F356E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757DF">
        <w:rPr>
          <w:rFonts w:ascii="Times New Roman" w:hAnsi="Times New Roman" w:cs="Times New Roman"/>
        </w:rPr>
        <w:t>Актовый зал</w:t>
      </w:r>
    </w:p>
    <w:p w:rsidR="00775DEF" w:rsidRDefault="00775DEF" w:rsidP="006A1C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536" w:rsidRPr="004757DF" w:rsidRDefault="004757DF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4757DF">
        <w:rPr>
          <w:rFonts w:ascii="Times New Roman" w:hAnsi="Times New Roman" w:cs="Times New Roman"/>
          <w:b/>
        </w:rPr>
        <w:t>6.1.2.</w:t>
      </w:r>
      <w:r w:rsidR="00F75536" w:rsidRPr="004757DF">
        <w:rPr>
          <w:rFonts w:ascii="Times New Roman" w:hAnsi="Times New Roman" w:cs="Times New Roman"/>
          <w:b/>
        </w:rPr>
        <w:t xml:space="preserve"> Требования к оснащению баз практик </w:t>
      </w:r>
    </w:p>
    <w:p w:rsidR="00B95326" w:rsidRPr="004757DF" w:rsidRDefault="00B95326" w:rsidP="00B9532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4757DF">
        <w:rPr>
          <w:rFonts w:ascii="Times New Roman" w:hAnsi="Times New Roman" w:cs="Times New Roman"/>
        </w:rPr>
        <w:t xml:space="preserve">Практика является обязательным разделом </w:t>
      </w:r>
      <w:r w:rsidRPr="003410A4">
        <w:rPr>
          <w:rFonts w:ascii="Times New Roman" w:hAnsi="Times New Roman" w:cs="Times New Roman"/>
        </w:rPr>
        <w:t>ОПОП</w:t>
      </w:r>
      <w:r w:rsidRPr="004670CB">
        <w:rPr>
          <w:rFonts w:ascii="Times New Roman" w:hAnsi="Times New Roman" w:cs="Times New Roman"/>
          <w:b/>
        </w:rPr>
        <w:t>-</w:t>
      </w:r>
      <w:r w:rsidRPr="00A70D24">
        <w:rPr>
          <w:rFonts w:ascii="Times New Roman" w:hAnsi="Times New Roman" w:cs="Times New Roman"/>
        </w:rPr>
        <w:t>ППССЗ</w:t>
      </w:r>
      <w:r w:rsidRPr="004757DF">
        <w:rPr>
          <w:rFonts w:ascii="Times New Roman" w:hAnsi="Times New Roman" w:cs="Times New Roman"/>
        </w:rPr>
        <w:t>. Она представляет собой вид учебной деятельности, направленной на формирование, закрепление, развитие практических н</w:t>
      </w:r>
      <w:r w:rsidRPr="004757DF">
        <w:rPr>
          <w:rFonts w:ascii="Times New Roman" w:hAnsi="Times New Roman" w:cs="Times New Roman"/>
        </w:rPr>
        <w:t>а</w:t>
      </w:r>
      <w:r w:rsidRPr="004757DF">
        <w:rPr>
          <w:rFonts w:ascii="Times New Roman" w:hAnsi="Times New Roman" w:cs="Times New Roman"/>
        </w:rPr>
        <w:t xml:space="preserve">выков и компетенций в процессе выполнения определенных видов работ, связанных с будущей профессиональной деятельностью. При реализации </w:t>
      </w:r>
      <w:r w:rsidRPr="003410A4">
        <w:rPr>
          <w:rFonts w:ascii="Times New Roman" w:hAnsi="Times New Roman" w:cs="Times New Roman"/>
        </w:rPr>
        <w:t>ОПОП</w:t>
      </w:r>
      <w:r w:rsidRPr="004670CB">
        <w:rPr>
          <w:rFonts w:ascii="Times New Roman" w:hAnsi="Times New Roman" w:cs="Times New Roman"/>
          <w:b/>
        </w:rPr>
        <w:t>-</w:t>
      </w:r>
      <w:r w:rsidRPr="00A70D24">
        <w:rPr>
          <w:rFonts w:ascii="Times New Roman" w:hAnsi="Times New Roman" w:cs="Times New Roman"/>
        </w:rPr>
        <w:t>ППССЗ</w:t>
      </w:r>
      <w:r w:rsidRPr="004757DF">
        <w:rPr>
          <w:rFonts w:ascii="Times New Roman" w:hAnsi="Times New Roman" w:cs="Times New Roman"/>
        </w:rPr>
        <w:t xml:space="preserve"> предусматриваются следу</w:t>
      </w:r>
      <w:r w:rsidRPr="004757DF">
        <w:rPr>
          <w:rFonts w:ascii="Times New Roman" w:hAnsi="Times New Roman" w:cs="Times New Roman"/>
        </w:rPr>
        <w:t>ю</w:t>
      </w:r>
      <w:r w:rsidRPr="004757DF">
        <w:rPr>
          <w:rFonts w:ascii="Times New Roman" w:hAnsi="Times New Roman" w:cs="Times New Roman"/>
        </w:rPr>
        <w:t>щие виды практик: учебная и производственная. Производственная практика проводится в орган</w:t>
      </w:r>
      <w:r w:rsidRPr="004757DF">
        <w:rPr>
          <w:rFonts w:ascii="Times New Roman" w:hAnsi="Times New Roman" w:cs="Times New Roman"/>
        </w:rPr>
        <w:t>и</w:t>
      </w:r>
      <w:r w:rsidRPr="004757DF">
        <w:rPr>
          <w:rFonts w:ascii="Times New Roman" w:hAnsi="Times New Roman" w:cs="Times New Roman"/>
        </w:rPr>
        <w:t>зациях, направление деятельности, которых соответствует профилю подготовки обучающихся. Базами практик являются учреждения социальной защиты населения и органов Пенсионного фо</w:t>
      </w:r>
      <w:r w:rsidRPr="004757DF">
        <w:rPr>
          <w:rFonts w:ascii="Times New Roman" w:hAnsi="Times New Roman" w:cs="Times New Roman"/>
        </w:rPr>
        <w:t>н</w:t>
      </w:r>
      <w:r w:rsidRPr="004757DF">
        <w:rPr>
          <w:rFonts w:ascii="Times New Roman" w:hAnsi="Times New Roman" w:cs="Times New Roman"/>
        </w:rPr>
        <w:t xml:space="preserve">да Российской Федерации </w:t>
      </w:r>
      <w:proofErr w:type="gramStart"/>
      <w:r w:rsidRPr="004757DF">
        <w:rPr>
          <w:rFonts w:ascii="Times New Roman" w:hAnsi="Times New Roman" w:cs="Times New Roman"/>
        </w:rPr>
        <w:t>г</w:t>
      </w:r>
      <w:proofErr w:type="gramEnd"/>
      <w:r w:rsidRPr="004757DF">
        <w:rPr>
          <w:rFonts w:ascii="Times New Roman" w:hAnsi="Times New Roman" w:cs="Times New Roman"/>
        </w:rPr>
        <w:t xml:space="preserve">. Пятигорска и других городов и районов Ставропольского края и близлежащих республик. </w:t>
      </w:r>
    </w:p>
    <w:p w:rsidR="0044382E" w:rsidRPr="004757DF" w:rsidRDefault="0044382E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F75536" w:rsidRPr="004757DF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4757DF">
        <w:rPr>
          <w:rFonts w:ascii="Times New Roman" w:hAnsi="Times New Roman" w:cs="Times New Roman"/>
          <w:b/>
        </w:rPr>
        <w:t>6.2. Требования к кадровым условиям реализации образовательной программы</w:t>
      </w:r>
    </w:p>
    <w:p w:rsidR="00B95326" w:rsidRPr="004757DF" w:rsidRDefault="00B95326" w:rsidP="00B9532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lastRenderedPageBreak/>
        <w:t xml:space="preserve">Реализация </w:t>
      </w:r>
      <w:r w:rsidRPr="003410A4">
        <w:rPr>
          <w:rFonts w:ascii="Times New Roman" w:hAnsi="Times New Roman" w:cs="Times New Roman"/>
        </w:rPr>
        <w:t>ОПОП</w:t>
      </w:r>
      <w:r w:rsidRPr="004670CB">
        <w:rPr>
          <w:rFonts w:ascii="Times New Roman" w:hAnsi="Times New Roman" w:cs="Times New Roman"/>
          <w:b/>
        </w:rPr>
        <w:t>-</w:t>
      </w:r>
      <w:r w:rsidRPr="00A70D24">
        <w:rPr>
          <w:rFonts w:ascii="Times New Roman" w:hAnsi="Times New Roman" w:cs="Times New Roman"/>
        </w:rPr>
        <w:t>ППССЗ</w:t>
      </w:r>
      <w:r w:rsidRPr="004757DF">
        <w:rPr>
          <w:rFonts w:ascii="Times New Roman" w:hAnsi="Times New Roman" w:cs="Times New Roman"/>
        </w:rPr>
        <w:t xml:space="preserve"> по специальности обеспечивается педагогическими кадрами, имеющими высшее образование, соответствующее профилю преподаваемой дисциплины (мод</w:t>
      </w:r>
      <w:r w:rsidRPr="004757DF">
        <w:rPr>
          <w:rFonts w:ascii="Times New Roman" w:hAnsi="Times New Roman" w:cs="Times New Roman"/>
        </w:rPr>
        <w:t>у</w:t>
      </w:r>
      <w:r w:rsidRPr="004757DF">
        <w:rPr>
          <w:rFonts w:ascii="Times New Roman" w:hAnsi="Times New Roman" w:cs="Times New Roman"/>
        </w:rPr>
        <w:t xml:space="preserve">ля). </w:t>
      </w:r>
      <w:proofErr w:type="gramStart"/>
      <w:r w:rsidRPr="004757DF">
        <w:rPr>
          <w:rFonts w:ascii="Times New Roman" w:hAnsi="Times New Roman" w:cs="Times New Roman"/>
        </w:rPr>
        <w:t>Опыт деятельности в организациях соответствующей профессиональной сферы является об</w:t>
      </w:r>
      <w:r w:rsidRPr="004757DF">
        <w:rPr>
          <w:rFonts w:ascii="Times New Roman" w:hAnsi="Times New Roman" w:cs="Times New Roman"/>
        </w:rPr>
        <w:t>я</w:t>
      </w:r>
      <w:r w:rsidRPr="004757DF">
        <w:rPr>
          <w:rFonts w:ascii="Times New Roman" w:hAnsi="Times New Roman" w:cs="Times New Roman"/>
        </w:rPr>
        <w:t>зательным для преподавателей, отвечающих за освоение обучающимися профессионального учебного цикла.</w:t>
      </w:r>
      <w:proofErr w:type="gramEnd"/>
      <w:r w:rsidRPr="004757DF">
        <w:rPr>
          <w:rFonts w:ascii="Times New Roman" w:hAnsi="Times New Roman" w:cs="Times New Roman"/>
        </w:rPr>
        <w:t xml:space="preserve"> Преподаватели получают дополнительное профессиональное образование по пр</w:t>
      </w:r>
      <w:r w:rsidRPr="004757DF">
        <w:rPr>
          <w:rFonts w:ascii="Times New Roman" w:hAnsi="Times New Roman" w:cs="Times New Roman"/>
        </w:rPr>
        <w:t>о</w:t>
      </w:r>
      <w:r w:rsidRPr="004757DF">
        <w:rPr>
          <w:rFonts w:ascii="Times New Roman" w:hAnsi="Times New Roman" w:cs="Times New Roman"/>
        </w:rPr>
        <w:t xml:space="preserve">граммам повышения квалификации, в том числе в форме стажировки в профильных организациях не реже 1 раза в 3 </w:t>
      </w:r>
      <w:r w:rsidR="00ED1383">
        <w:rPr>
          <w:rFonts w:ascii="Times New Roman" w:hAnsi="Times New Roman" w:cs="Times New Roman"/>
        </w:rPr>
        <w:t>года</w:t>
      </w:r>
      <w:r w:rsidRPr="004757DF">
        <w:rPr>
          <w:rFonts w:ascii="Times New Roman" w:hAnsi="Times New Roman" w:cs="Times New Roman"/>
        </w:rPr>
        <w:t>.</w:t>
      </w:r>
    </w:p>
    <w:p w:rsidR="00B95326" w:rsidRPr="004757DF" w:rsidRDefault="00B95326" w:rsidP="00B9532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B95326" w:rsidRPr="004757DF" w:rsidRDefault="00B95326" w:rsidP="00B9532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4757DF">
        <w:rPr>
          <w:rFonts w:ascii="Times New Roman" w:hAnsi="Times New Roman" w:cs="Times New Roman"/>
          <w:b/>
        </w:rPr>
        <w:t xml:space="preserve">7. Ежегодное обновление </w:t>
      </w:r>
      <w:r w:rsidRPr="00AD7C3A">
        <w:rPr>
          <w:rFonts w:ascii="Times New Roman" w:hAnsi="Times New Roman" w:cs="Times New Roman"/>
          <w:b/>
        </w:rPr>
        <w:t>ОПОП-ППССЗ</w:t>
      </w:r>
    </w:p>
    <w:p w:rsidR="00B95326" w:rsidRPr="004757DF" w:rsidRDefault="00B95326" w:rsidP="00B9532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410A4">
        <w:rPr>
          <w:rFonts w:ascii="Times New Roman" w:hAnsi="Times New Roman" w:cs="Times New Roman"/>
        </w:rPr>
        <w:t>ОПОП</w:t>
      </w:r>
      <w:r w:rsidRPr="004670CB">
        <w:rPr>
          <w:rFonts w:ascii="Times New Roman" w:hAnsi="Times New Roman" w:cs="Times New Roman"/>
          <w:b/>
        </w:rPr>
        <w:t>-</w:t>
      </w:r>
      <w:r w:rsidRPr="00A70D24">
        <w:rPr>
          <w:rFonts w:ascii="Times New Roman" w:hAnsi="Times New Roman" w:cs="Times New Roman"/>
        </w:rPr>
        <w:t>ППССЗ</w:t>
      </w:r>
      <w:r w:rsidRPr="004757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ежегодно обновляется</w:t>
      </w:r>
      <w:r w:rsidRPr="004757DF">
        <w:rPr>
          <w:rFonts w:ascii="Times New Roman" w:hAnsi="Times New Roman" w:cs="Times New Roman"/>
        </w:rPr>
        <w:t xml:space="preserve"> с учетом запросов работодателей, особенностей ра</w:t>
      </w:r>
      <w:r w:rsidRPr="004757DF">
        <w:rPr>
          <w:rFonts w:ascii="Times New Roman" w:hAnsi="Times New Roman" w:cs="Times New Roman"/>
        </w:rPr>
        <w:t>з</w:t>
      </w:r>
      <w:r w:rsidRPr="004757DF">
        <w:rPr>
          <w:rFonts w:ascii="Times New Roman" w:hAnsi="Times New Roman" w:cs="Times New Roman"/>
        </w:rPr>
        <w:t>вития региона, культуры, науки, экономики, техники, технологий и социальной сферы в рамках, установл</w:t>
      </w:r>
      <w:r>
        <w:rPr>
          <w:rFonts w:ascii="Times New Roman" w:hAnsi="Times New Roman" w:cs="Times New Roman"/>
        </w:rPr>
        <w:t>енных ФГОС СПО по специальности.</w:t>
      </w:r>
    </w:p>
    <w:p w:rsidR="00B255D6" w:rsidRDefault="00B255D6" w:rsidP="00475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255D6" w:rsidSect="0017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60F" w:rsidRDefault="00E3760F" w:rsidP="00C242A2">
      <w:pPr>
        <w:spacing w:after="0" w:line="240" w:lineRule="auto"/>
      </w:pPr>
      <w:r>
        <w:separator/>
      </w:r>
    </w:p>
  </w:endnote>
  <w:endnote w:type="continuationSeparator" w:id="0">
    <w:p w:rsidR="00E3760F" w:rsidRDefault="00E3760F" w:rsidP="00C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454"/>
      <w:docPartObj>
        <w:docPartGallery w:val="Page Numbers (Bottom of Page)"/>
        <w:docPartUnique/>
      </w:docPartObj>
    </w:sdtPr>
    <w:sdtContent>
      <w:p w:rsidR="00E3760F" w:rsidRDefault="00A27D7B">
        <w:pPr>
          <w:pStyle w:val="a8"/>
          <w:jc w:val="right"/>
        </w:pPr>
        <w:fldSimple w:instr=" PAGE   \* MERGEFORMAT ">
          <w:r w:rsidR="00100F3D">
            <w:rPr>
              <w:noProof/>
            </w:rPr>
            <w:t>16</w:t>
          </w:r>
        </w:fldSimple>
      </w:p>
    </w:sdtContent>
  </w:sdt>
  <w:p w:rsidR="00E3760F" w:rsidRDefault="00E376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60F" w:rsidRDefault="00E3760F" w:rsidP="00C242A2">
      <w:pPr>
        <w:spacing w:after="0" w:line="240" w:lineRule="auto"/>
      </w:pPr>
      <w:r>
        <w:separator/>
      </w:r>
    </w:p>
  </w:footnote>
  <w:footnote w:type="continuationSeparator" w:id="0">
    <w:p w:rsidR="00E3760F" w:rsidRDefault="00E3760F" w:rsidP="00C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17A66ED"/>
    <w:multiLevelType w:val="hybridMultilevel"/>
    <w:tmpl w:val="E2068B7E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45CD5"/>
    <w:multiLevelType w:val="hybridMultilevel"/>
    <w:tmpl w:val="361AE8C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C252D0"/>
    <w:multiLevelType w:val="hybridMultilevel"/>
    <w:tmpl w:val="601A509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5056A8"/>
    <w:multiLevelType w:val="hybridMultilevel"/>
    <w:tmpl w:val="5928D20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8">
    <w:nsid w:val="11121F6F"/>
    <w:multiLevelType w:val="hybridMultilevel"/>
    <w:tmpl w:val="46FEFCD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46EF1"/>
    <w:multiLevelType w:val="hybridMultilevel"/>
    <w:tmpl w:val="BBDEC77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2">
    <w:nsid w:val="161C53A6"/>
    <w:multiLevelType w:val="hybridMultilevel"/>
    <w:tmpl w:val="A1664D28"/>
    <w:lvl w:ilvl="0" w:tplc="F85A1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67827FC"/>
    <w:multiLevelType w:val="hybridMultilevel"/>
    <w:tmpl w:val="9FF2B97E"/>
    <w:lvl w:ilvl="0" w:tplc="BDA63F54">
      <w:start w:val="1"/>
      <w:numFmt w:val="decimal"/>
      <w:lvlText w:val="%1"/>
      <w:lvlJc w:val="left"/>
      <w:pPr>
        <w:ind w:left="786" w:hanging="490"/>
      </w:pPr>
      <w:rPr>
        <w:rFonts w:hint="default"/>
        <w:lang w:val="en-US" w:eastAsia="en-US" w:bidi="en-US"/>
      </w:rPr>
    </w:lvl>
    <w:lvl w:ilvl="1" w:tplc="FBC663AE">
      <w:numFmt w:val="none"/>
      <w:lvlText w:val=""/>
      <w:lvlJc w:val="left"/>
      <w:pPr>
        <w:tabs>
          <w:tab w:val="num" w:pos="360"/>
        </w:tabs>
      </w:pPr>
    </w:lvl>
    <w:lvl w:ilvl="2" w:tplc="66C4E214">
      <w:numFmt w:val="bullet"/>
      <w:lvlText w:val=""/>
      <w:lvlJc w:val="left"/>
      <w:pPr>
        <w:ind w:left="1016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3" w:tplc="B7106624">
      <w:numFmt w:val="bullet"/>
      <w:lvlText w:val="•"/>
      <w:lvlJc w:val="left"/>
      <w:pPr>
        <w:ind w:left="2205" w:hanging="360"/>
      </w:pPr>
      <w:rPr>
        <w:rFonts w:hint="default"/>
        <w:lang w:val="en-US" w:eastAsia="en-US" w:bidi="en-US"/>
      </w:rPr>
    </w:lvl>
    <w:lvl w:ilvl="4" w:tplc="F1ACF606">
      <w:numFmt w:val="bullet"/>
      <w:lvlText w:val="•"/>
      <w:lvlJc w:val="left"/>
      <w:pPr>
        <w:ind w:left="3390" w:hanging="360"/>
      </w:pPr>
      <w:rPr>
        <w:rFonts w:hint="default"/>
        <w:lang w:val="en-US" w:eastAsia="en-US" w:bidi="en-US"/>
      </w:rPr>
    </w:lvl>
    <w:lvl w:ilvl="5" w:tplc="C9E62646">
      <w:numFmt w:val="bullet"/>
      <w:lvlText w:val="•"/>
      <w:lvlJc w:val="left"/>
      <w:pPr>
        <w:ind w:left="4575" w:hanging="360"/>
      </w:pPr>
      <w:rPr>
        <w:rFonts w:hint="default"/>
        <w:lang w:val="en-US" w:eastAsia="en-US" w:bidi="en-US"/>
      </w:rPr>
    </w:lvl>
    <w:lvl w:ilvl="6" w:tplc="9FC02C6C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en-US"/>
      </w:rPr>
    </w:lvl>
    <w:lvl w:ilvl="7" w:tplc="B77ED356">
      <w:numFmt w:val="bullet"/>
      <w:lvlText w:val="•"/>
      <w:lvlJc w:val="left"/>
      <w:pPr>
        <w:ind w:left="6945" w:hanging="360"/>
      </w:pPr>
      <w:rPr>
        <w:rFonts w:hint="default"/>
        <w:lang w:val="en-US" w:eastAsia="en-US" w:bidi="en-US"/>
      </w:rPr>
    </w:lvl>
    <w:lvl w:ilvl="8" w:tplc="47781A4A">
      <w:numFmt w:val="bullet"/>
      <w:lvlText w:val="•"/>
      <w:lvlJc w:val="left"/>
      <w:pPr>
        <w:ind w:left="8130" w:hanging="360"/>
      </w:pPr>
      <w:rPr>
        <w:rFonts w:hint="default"/>
        <w:lang w:val="en-US" w:eastAsia="en-US" w:bidi="en-US"/>
      </w:rPr>
    </w:lvl>
  </w:abstractNum>
  <w:abstractNum w:abstractNumId="14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5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6">
    <w:nsid w:val="1F14739A"/>
    <w:multiLevelType w:val="hybridMultilevel"/>
    <w:tmpl w:val="74CAC47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B1409E"/>
    <w:multiLevelType w:val="hybridMultilevel"/>
    <w:tmpl w:val="4224F09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9">
    <w:nsid w:val="27D83B26"/>
    <w:multiLevelType w:val="hybridMultilevel"/>
    <w:tmpl w:val="AFAA7F5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1">
    <w:nsid w:val="28DE00CD"/>
    <w:multiLevelType w:val="hybridMultilevel"/>
    <w:tmpl w:val="E9D2B280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97D694E"/>
    <w:multiLevelType w:val="hybridMultilevel"/>
    <w:tmpl w:val="372CE4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192D4B"/>
    <w:multiLevelType w:val="hybridMultilevel"/>
    <w:tmpl w:val="7F00B358"/>
    <w:lvl w:ilvl="0" w:tplc="E2CA15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5">
    <w:nsid w:val="301C5DA9"/>
    <w:multiLevelType w:val="hybridMultilevel"/>
    <w:tmpl w:val="CCE0236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62142D"/>
    <w:multiLevelType w:val="hybridMultilevel"/>
    <w:tmpl w:val="6A9EC5C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3C0B1F"/>
    <w:multiLevelType w:val="hybridMultilevel"/>
    <w:tmpl w:val="CD2A784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9302C5D"/>
    <w:multiLevelType w:val="hybridMultilevel"/>
    <w:tmpl w:val="469AE2D0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A4A5D0D"/>
    <w:multiLevelType w:val="hybridMultilevel"/>
    <w:tmpl w:val="F2265B9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BE87575"/>
    <w:multiLevelType w:val="hybridMultilevel"/>
    <w:tmpl w:val="BAF27DC6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C6536F6"/>
    <w:multiLevelType w:val="hybridMultilevel"/>
    <w:tmpl w:val="94C26EA4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E213C93"/>
    <w:multiLevelType w:val="hybridMultilevel"/>
    <w:tmpl w:val="052CC184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ED41E3F"/>
    <w:multiLevelType w:val="hybridMultilevel"/>
    <w:tmpl w:val="0A2C8BD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F6A12C2"/>
    <w:multiLevelType w:val="hybridMultilevel"/>
    <w:tmpl w:val="8BF011B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0FA02FE"/>
    <w:multiLevelType w:val="hybridMultilevel"/>
    <w:tmpl w:val="135E569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A639EA"/>
    <w:multiLevelType w:val="hybridMultilevel"/>
    <w:tmpl w:val="191455F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AD4999"/>
    <w:multiLevelType w:val="hybridMultilevel"/>
    <w:tmpl w:val="7AAC95F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CB4276"/>
    <w:multiLevelType w:val="hybridMultilevel"/>
    <w:tmpl w:val="6B0E78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2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F21640"/>
    <w:multiLevelType w:val="hybridMultilevel"/>
    <w:tmpl w:val="AAF2A40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5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7">
    <w:nsid w:val="585F7947"/>
    <w:multiLevelType w:val="hybridMultilevel"/>
    <w:tmpl w:val="D2CA160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C76635A"/>
    <w:multiLevelType w:val="hybridMultilevel"/>
    <w:tmpl w:val="A422580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09744F9"/>
    <w:multiLevelType w:val="hybridMultilevel"/>
    <w:tmpl w:val="6F5CBCE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2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3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4">
    <w:nsid w:val="687D4D97"/>
    <w:multiLevelType w:val="hybridMultilevel"/>
    <w:tmpl w:val="C332CBFA"/>
    <w:lvl w:ilvl="0" w:tplc="F85A1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98A1D42"/>
    <w:multiLevelType w:val="hybridMultilevel"/>
    <w:tmpl w:val="29DAE7E4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7">
    <w:nsid w:val="6A9E70A6"/>
    <w:multiLevelType w:val="hybridMultilevel"/>
    <w:tmpl w:val="B17206DE"/>
    <w:lvl w:ilvl="0" w:tplc="F85A1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B3F296D"/>
    <w:multiLevelType w:val="hybridMultilevel"/>
    <w:tmpl w:val="E99A5F6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C5C4861"/>
    <w:multiLevelType w:val="hybridMultilevel"/>
    <w:tmpl w:val="CAA262D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EBF6D85"/>
    <w:multiLevelType w:val="hybridMultilevel"/>
    <w:tmpl w:val="9440C5F2"/>
    <w:lvl w:ilvl="0" w:tplc="57B4030C">
      <w:numFmt w:val="bullet"/>
      <w:lvlText w:val="-"/>
      <w:lvlJc w:val="left"/>
      <w:pPr>
        <w:ind w:left="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A54B248">
      <w:numFmt w:val="bullet"/>
      <w:lvlText w:val="•"/>
      <w:lvlJc w:val="left"/>
      <w:pPr>
        <w:ind w:left="1520" w:hanging="140"/>
      </w:pPr>
      <w:rPr>
        <w:rFonts w:hint="default"/>
        <w:lang w:val="ru-RU" w:eastAsia="ru-RU" w:bidi="ru-RU"/>
      </w:rPr>
    </w:lvl>
    <w:lvl w:ilvl="2" w:tplc="0172CA38">
      <w:numFmt w:val="bullet"/>
      <w:lvlText w:val="•"/>
      <w:lvlJc w:val="left"/>
      <w:pPr>
        <w:ind w:left="2360" w:hanging="140"/>
      </w:pPr>
      <w:rPr>
        <w:rFonts w:hint="default"/>
        <w:lang w:val="ru-RU" w:eastAsia="ru-RU" w:bidi="ru-RU"/>
      </w:rPr>
    </w:lvl>
    <w:lvl w:ilvl="3" w:tplc="6A7818E2">
      <w:numFmt w:val="bullet"/>
      <w:lvlText w:val="•"/>
      <w:lvlJc w:val="left"/>
      <w:pPr>
        <w:ind w:left="3200" w:hanging="140"/>
      </w:pPr>
      <w:rPr>
        <w:rFonts w:hint="default"/>
        <w:lang w:val="ru-RU" w:eastAsia="ru-RU" w:bidi="ru-RU"/>
      </w:rPr>
    </w:lvl>
    <w:lvl w:ilvl="4" w:tplc="EDE63AC2">
      <w:numFmt w:val="bullet"/>
      <w:lvlText w:val="•"/>
      <w:lvlJc w:val="left"/>
      <w:pPr>
        <w:ind w:left="4040" w:hanging="140"/>
      </w:pPr>
      <w:rPr>
        <w:rFonts w:hint="default"/>
        <w:lang w:val="ru-RU" w:eastAsia="ru-RU" w:bidi="ru-RU"/>
      </w:rPr>
    </w:lvl>
    <w:lvl w:ilvl="5" w:tplc="B36E0D4A">
      <w:numFmt w:val="bullet"/>
      <w:lvlText w:val="•"/>
      <w:lvlJc w:val="left"/>
      <w:pPr>
        <w:ind w:left="4880" w:hanging="140"/>
      </w:pPr>
      <w:rPr>
        <w:rFonts w:hint="default"/>
        <w:lang w:val="ru-RU" w:eastAsia="ru-RU" w:bidi="ru-RU"/>
      </w:rPr>
    </w:lvl>
    <w:lvl w:ilvl="6" w:tplc="50A8A15A">
      <w:numFmt w:val="bullet"/>
      <w:lvlText w:val="•"/>
      <w:lvlJc w:val="left"/>
      <w:pPr>
        <w:ind w:left="5720" w:hanging="140"/>
      </w:pPr>
      <w:rPr>
        <w:rFonts w:hint="default"/>
        <w:lang w:val="ru-RU" w:eastAsia="ru-RU" w:bidi="ru-RU"/>
      </w:rPr>
    </w:lvl>
    <w:lvl w:ilvl="7" w:tplc="9072DAD4">
      <w:numFmt w:val="bullet"/>
      <w:lvlText w:val="•"/>
      <w:lvlJc w:val="left"/>
      <w:pPr>
        <w:ind w:left="6561" w:hanging="140"/>
      </w:pPr>
      <w:rPr>
        <w:rFonts w:hint="default"/>
        <w:lang w:val="ru-RU" w:eastAsia="ru-RU" w:bidi="ru-RU"/>
      </w:rPr>
    </w:lvl>
    <w:lvl w:ilvl="8" w:tplc="988EF744">
      <w:numFmt w:val="bullet"/>
      <w:lvlText w:val="•"/>
      <w:lvlJc w:val="left"/>
      <w:pPr>
        <w:ind w:left="7401" w:hanging="140"/>
      </w:pPr>
      <w:rPr>
        <w:rFonts w:hint="default"/>
        <w:lang w:val="ru-RU" w:eastAsia="ru-RU" w:bidi="ru-RU"/>
      </w:rPr>
    </w:lvl>
  </w:abstractNum>
  <w:abstractNum w:abstractNumId="61">
    <w:nsid w:val="6EDC32BF"/>
    <w:multiLevelType w:val="hybridMultilevel"/>
    <w:tmpl w:val="F094147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4077E9E"/>
    <w:multiLevelType w:val="hybridMultilevel"/>
    <w:tmpl w:val="844E1A9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4EC45EC"/>
    <w:multiLevelType w:val="hybridMultilevel"/>
    <w:tmpl w:val="6660C71E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586779E"/>
    <w:multiLevelType w:val="multilevel"/>
    <w:tmpl w:val="74DEE2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5A74D48"/>
    <w:multiLevelType w:val="hybridMultilevel"/>
    <w:tmpl w:val="1BECB10E"/>
    <w:lvl w:ilvl="0" w:tplc="F85A1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6F2005D"/>
    <w:multiLevelType w:val="hybridMultilevel"/>
    <w:tmpl w:val="6234ECF0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7738033E"/>
    <w:multiLevelType w:val="hybridMultilevel"/>
    <w:tmpl w:val="201AED6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85C3989"/>
    <w:multiLevelType w:val="hybridMultilevel"/>
    <w:tmpl w:val="12628386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DA16E19"/>
    <w:multiLevelType w:val="hybridMultilevel"/>
    <w:tmpl w:val="E3F49D6E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7EF541A6"/>
    <w:multiLevelType w:val="hybridMultilevel"/>
    <w:tmpl w:val="8308689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FE838EC"/>
    <w:multiLevelType w:val="hybridMultilevel"/>
    <w:tmpl w:val="CC3A4F7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9"/>
  </w:num>
  <w:num w:numId="3">
    <w:abstractNumId w:val="4"/>
  </w:num>
  <w:num w:numId="4">
    <w:abstractNumId w:val="4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6">
    <w:abstractNumId w:val="37"/>
  </w:num>
  <w:num w:numId="7">
    <w:abstractNumId w:val="6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1">
    <w:abstractNumId w:val="64"/>
  </w:num>
  <w:num w:numId="12">
    <w:abstractNumId w:val="26"/>
  </w:num>
  <w:num w:numId="13">
    <w:abstractNumId w:val="14"/>
  </w:num>
  <w:num w:numId="14">
    <w:abstractNumId w:val="56"/>
  </w:num>
  <w:num w:numId="15">
    <w:abstractNumId w:val="53"/>
  </w:num>
  <w:num w:numId="16">
    <w:abstractNumId w:val="11"/>
  </w:num>
  <w:num w:numId="17">
    <w:abstractNumId w:val="46"/>
  </w:num>
  <w:num w:numId="18">
    <w:abstractNumId w:val="24"/>
  </w:num>
  <w:num w:numId="19">
    <w:abstractNumId w:val="20"/>
  </w:num>
  <w:num w:numId="20">
    <w:abstractNumId w:val="7"/>
  </w:num>
  <w:num w:numId="21">
    <w:abstractNumId w:val="44"/>
  </w:num>
  <w:num w:numId="22">
    <w:abstractNumId w:val="52"/>
  </w:num>
  <w:num w:numId="23">
    <w:abstractNumId w:val="9"/>
  </w:num>
  <w:num w:numId="24">
    <w:abstractNumId w:val="51"/>
  </w:num>
  <w:num w:numId="25">
    <w:abstractNumId w:val="15"/>
  </w:num>
  <w:num w:numId="26">
    <w:abstractNumId w:val="41"/>
  </w:num>
  <w:num w:numId="27">
    <w:abstractNumId w:val="18"/>
  </w:num>
  <w:num w:numId="28">
    <w:abstractNumId w:val="40"/>
  </w:num>
  <w:num w:numId="29">
    <w:abstractNumId w:val="5"/>
  </w:num>
  <w:num w:numId="30">
    <w:abstractNumId w:val="45"/>
  </w:num>
  <w:num w:numId="31">
    <w:abstractNumId w:val="66"/>
  </w:num>
  <w:num w:numId="32">
    <w:abstractNumId w:val="23"/>
  </w:num>
  <w:num w:numId="33">
    <w:abstractNumId w:val="48"/>
  </w:num>
  <w:num w:numId="34">
    <w:abstractNumId w:val="2"/>
  </w:num>
  <w:num w:numId="35">
    <w:abstractNumId w:val="62"/>
  </w:num>
  <w:num w:numId="36">
    <w:abstractNumId w:val="6"/>
  </w:num>
  <w:num w:numId="37">
    <w:abstractNumId w:val="10"/>
  </w:num>
  <w:num w:numId="38">
    <w:abstractNumId w:val="33"/>
  </w:num>
  <w:num w:numId="39">
    <w:abstractNumId w:val="16"/>
  </w:num>
  <w:num w:numId="40">
    <w:abstractNumId w:val="50"/>
  </w:num>
  <w:num w:numId="41">
    <w:abstractNumId w:val="61"/>
  </w:num>
  <w:num w:numId="42">
    <w:abstractNumId w:val="71"/>
  </w:num>
  <w:num w:numId="43">
    <w:abstractNumId w:val="1"/>
  </w:num>
  <w:num w:numId="44">
    <w:abstractNumId w:val="73"/>
  </w:num>
  <w:num w:numId="45">
    <w:abstractNumId w:val="3"/>
  </w:num>
  <w:num w:numId="46">
    <w:abstractNumId w:val="27"/>
  </w:num>
  <w:num w:numId="47">
    <w:abstractNumId w:val="25"/>
  </w:num>
  <w:num w:numId="48">
    <w:abstractNumId w:val="8"/>
  </w:num>
  <w:num w:numId="49">
    <w:abstractNumId w:val="69"/>
  </w:num>
  <w:num w:numId="50">
    <w:abstractNumId w:val="59"/>
  </w:num>
  <w:num w:numId="51">
    <w:abstractNumId w:val="34"/>
  </w:num>
  <w:num w:numId="52">
    <w:abstractNumId w:val="55"/>
  </w:num>
  <w:num w:numId="53">
    <w:abstractNumId w:val="43"/>
  </w:num>
  <w:num w:numId="54">
    <w:abstractNumId w:val="29"/>
  </w:num>
  <w:num w:numId="55">
    <w:abstractNumId w:val="72"/>
  </w:num>
  <w:num w:numId="56">
    <w:abstractNumId w:val="30"/>
  </w:num>
  <w:num w:numId="57">
    <w:abstractNumId w:val="63"/>
  </w:num>
  <w:num w:numId="58">
    <w:abstractNumId w:val="21"/>
  </w:num>
  <w:num w:numId="59">
    <w:abstractNumId w:val="17"/>
  </w:num>
  <w:num w:numId="60">
    <w:abstractNumId w:val="68"/>
  </w:num>
  <w:num w:numId="61">
    <w:abstractNumId w:val="28"/>
  </w:num>
  <w:num w:numId="62">
    <w:abstractNumId w:val="58"/>
  </w:num>
  <w:num w:numId="63">
    <w:abstractNumId w:val="70"/>
  </w:num>
  <w:num w:numId="64">
    <w:abstractNumId w:val="38"/>
  </w:num>
  <w:num w:numId="65">
    <w:abstractNumId w:val="39"/>
  </w:num>
  <w:num w:numId="66">
    <w:abstractNumId w:val="47"/>
  </w:num>
  <w:num w:numId="67">
    <w:abstractNumId w:val="19"/>
  </w:num>
  <w:num w:numId="68">
    <w:abstractNumId w:val="35"/>
  </w:num>
  <w:num w:numId="69">
    <w:abstractNumId w:val="36"/>
  </w:num>
  <w:num w:numId="70">
    <w:abstractNumId w:val="60"/>
  </w:num>
  <w:num w:numId="71">
    <w:abstractNumId w:val="13"/>
  </w:num>
  <w:num w:numId="72">
    <w:abstractNumId w:val="12"/>
  </w:num>
  <w:num w:numId="73">
    <w:abstractNumId w:val="54"/>
  </w:num>
  <w:num w:numId="74">
    <w:abstractNumId w:val="67"/>
  </w:num>
  <w:num w:numId="75">
    <w:abstractNumId w:val="57"/>
  </w:num>
  <w:num w:numId="76">
    <w:abstractNumId w:val="32"/>
  </w:num>
  <w:num w:numId="77">
    <w:abstractNumId w:val="31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B4"/>
    <w:rsid w:val="00032587"/>
    <w:rsid w:val="00034161"/>
    <w:rsid w:val="000460AE"/>
    <w:rsid w:val="00055B0A"/>
    <w:rsid w:val="00061607"/>
    <w:rsid w:val="00064527"/>
    <w:rsid w:val="000C75B3"/>
    <w:rsid w:val="00100F3D"/>
    <w:rsid w:val="00150E20"/>
    <w:rsid w:val="00175CCF"/>
    <w:rsid w:val="0017629D"/>
    <w:rsid w:val="00191F1E"/>
    <w:rsid w:val="001A2157"/>
    <w:rsid w:val="001A2FBB"/>
    <w:rsid w:val="001B00FB"/>
    <w:rsid w:val="001C33F7"/>
    <w:rsid w:val="001C7551"/>
    <w:rsid w:val="00213595"/>
    <w:rsid w:val="00257388"/>
    <w:rsid w:val="00264C52"/>
    <w:rsid w:val="00270AE4"/>
    <w:rsid w:val="00272FF8"/>
    <w:rsid w:val="00283794"/>
    <w:rsid w:val="002A22CF"/>
    <w:rsid w:val="002C07F4"/>
    <w:rsid w:val="002E03A6"/>
    <w:rsid w:val="00340B9E"/>
    <w:rsid w:val="003652C5"/>
    <w:rsid w:val="00377F2A"/>
    <w:rsid w:val="00384869"/>
    <w:rsid w:val="003B0B40"/>
    <w:rsid w:val="003C70B4"/>
    <w:rsid w:val="003D7D54"/>
    <w:rsid w:val="00434023"/>
    <w:rsid w:val="0043609E"/>
    <w:rsid w:val="0044382E"/>
    <w:rsid w:val="004604DD"/>
    <w:rsid w:val="004611D9"/>
    <w:rsid w:val="004757DF"/>
    <w:rsid w:val="004916A5"/>
    <w:rsid w:val="0049483A"/>
    <w:rsid w:val="004A7F4B"/>
    <w:rsid w:val="004C0D88"/>
    <w:rsid w:val="004F356E"/>
    <w:rsid w:val="0050014E"/>
    <w:rsid w:val="0051451B"/>
    <w:rsid w:val="00533ABF"/>
    <w:rsid w:val="00586298"/>
    <w:rsid w:val="005907BE"/>
    <w:rsid w:val="005914F8"/>
    <w:rsid w:val="005B4194"/>
    <w:rsid w:val="00613502"/>
    <w:rsid w:val="00627F0D"/>
    <w:rsid w:val="00635C8A"/>
    <w:rsid w:val="006744B4"/>
    <w:rsid w:val="006A1C4D"/>
    <w:rsid w:val="006A3B71"/>
    <w:rsid w:val="006C7587"/>
    <w:rsid w:val="006E0FA7"/>
    <w:rsid w:val="00714FE6"/>
    <w:rsid w:val="00720B88"/>
    <w:rsid w:val="00726ECE"/>
    <w:rsid w:val="00733FB9"/>
    <w:rsid w:val="00734383"/>
    <w:rsid w:val="007369AB"/>
    <w:rsid w:val="00775DEF"/>
    <w:rsid w:val="007A242A"/>
    <w:rsid w:val="007D16A7"/>
    <w:rsid w:val="007E0BFA"/>
    <w:rsid w:val="007E3457"/>
    <w:rsid w:val="00804F8E"/>
    <w:rsid w:val="008303DF"/>
    <w:rsid w:val="00844E37"/>
    <w:rsid w:val="0087349C"/>
    <w:rsid w:val="00875C14"/>
    <w:rsid w:val="008853D7"/>
    <w:rsid w:val="00886418"/>
    <w:rsid w:val="008866BB"/>
    <w:rsid w:val="00896D9A"/>
    <w:rsid w:val="008A52B3"/>
    <w:rsid w:val="008B2B8A"/>
    <w:rsid w:val="008C7BD9"/>
    <w:rsid w:val="00905543"/>
    <w:rsid w:val="00907248"/>
    <w:rsid w:val="009270B2"/>
    <w:rsid w:val="00980551"/>
    <w:rsid w:val="00996DFD"/>
    <w:rsid w:val="009A241E"/>
    <w:rsid w:val="009E4FA2"/>
    <w:rsid w:val="00A148E7"/>
    <w:rsid w:val="00A27D7B"/>
    <w:rsid w:val="00A37A6D"/>
    <w:rsid w:val="00A408A2"/>
    <w:rsid w:val="00A510C9"/>
    <w:rsid w:val="00A51750"/>
    <w:rsid w:val="00A561E0"/>
    <w:rsid w:val="00A56A79"/>
    <w:rsid w:val="00A66FB2"/>
    <w:rsid w:val="00A71D69"/>
    <w:rsid w:val="00A81F4C"/>
    <w:rsid w:val="00A91FF9"/>
    <w:rsid w:val="00AB5A94"/>
    <w:rsid w:val="00AB7FF6"/>
    <w:rsid w:val="00AE6A70"/>
    <w:rsid w:val="00AF0CB8"/>
    <w:rsid w:val="00B255D6"/>
    <w:rsid w:val="00B44E1A"/>
    <w:rsid w:val="00B95326"/>
    <w:rsid w:val="00BA5AF8"/>
    <w:rsid w:val="00BC450E"/>
    <w:rsid w:val="00BD44EF"/>
    <w:rsid w:val="00BD7DDD"/>
    <w:rsid w:val="00BE4D2D"/>
    <w:rsid w:val="00BE784C"/>
    <w:rsid w:val="00C02DE4"/>
    <w:rsid w:val="00C10FF8"/>
    <w:rsid w:val="00C2128F"/>
    <w:rsid w:val="00C222E4"/>
    <w:rsid w:val="00C242A2"/>
    <w:rsid w:val="00C300CC"/>
    <w:rsid w:val="00C30663"/>
    <w:rsid w:val="00C711B2"/>
    <w:rsid w:val="00C77D88"/>
    <w:rsid w:val="00CA35C7"/>
    <w:rsid w:val="00CB2E9C"/>
    <w:rsid w:val="00CB72B7"/>
    <w:rsid w:val="00D05FCC"/>
    <w:rsid w:val="00D14ACF"/>
    <w:rsid w:val="00D30162"/>
    <w:rsid w:val="00D46907"/>
    <w:rsid w:val="00DA4C94"/>
    <w:rsid w:val="00DE67B6"/>
    <w:rsid w:val="00E0399F"/>
    <w:rsid w:val="00E1148F"/>
    <w:rsid w:val="00E201CC"/>
    <w:rsid w:val="00E202B2"/>
    <w:rsid w:val="00E2647E"/>
    <w:rsid w:val="00E3760F"/>
    <w:rsid w:val="00E54078"/>
    <w:rsid w:val="00E639C9"/>
    <w:rsid w:val="00E725DA"/>
    <w:rsid w:val="00E739B1"/>
    <w:rsid w:val="00E815EF"/>
    <w:rsid w:val="00EB32DD"/>
    <w:rsid w:val="00ED1383"/>
    <w:rsid w:val="00ED17FE"/>
    <w:rsid w:val="00EF1F71"/>
    <w:rsid w:val="00EF2DDC"/>
    <w:rsid w:val="00EF55F3"/>
    <w:rsid w:val="00EF6C15"/>
    <w:rsid w:val="00F06832"/>
    <w:rsid w:val="00F241FC"/>
    <w:rsid w:val="00F26E18"/>
    <w:rsid w:val="00F465F6"/>
    <w:rsid w:val="00F75536"/>
    <w:rsid w:val="00F956C6"/>
    <w:rsid w:val="00FA50A2"/>
    <w:rsid w:val="00FA6A5F"/>
    <w:rsid w:val="00FC5F86"/>
    <w:rsid w:val="00FD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44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4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744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744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E6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04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2A2"/>
  </w:style>
  <w:style w:type="paragraph" w:styleId="a8">
    <w:name w:val="footer"/>
    <w:basedOn w:val="a"/>
    <w:link w:val="a9"/>
    <w:uiPriority w:val="99"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A2"/>
  </w:style>
  <w:style w:type="paragraph" w:styleId="aa">
    <w:name w:val="Balloon Text"/>
    <w:basedOn w:val="a"/>
    <w:link w:val="ab"/>
    <w:uiPriority w:val="99"/>
    <w:semiHidden/>
    <w:unhideWhenUsed/>
    <w:rsid w:val="007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E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A50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A50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EF6C1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F6C1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"/>
    <w:rsid w:val="00A71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rsid w:val="00A71D6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4438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44382E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A408A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408A2"/>
  </w:style>
  <w:style w:type="paragraph" w:styleId="af1">
    <w:name w:val="Normal (Web)"/>
    <w:basedOn w:val="a"/>
    <w:semiHidden/>
    <w:unhideWhenUsed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96D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Другое_"/>
    <w:basedOn w:val="a0"/>
    <w:link w:val="af4"/>
    <w:rsid w:val="00B953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4">
    <w:name w:val="Другое"/>
    <w:basedOn w:val="a"/>
    <w:link w:val="af3"/>
    <w:rsid w:val="00B95326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B9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953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5326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6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8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7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9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6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1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7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3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3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E009D-4813-45CC-B44D-3DD93C83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4810</Words>
  <Characters>27423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cp:lastModifiedBy>Admin</cp:lastModifiedBy>
  <cp:revision>8</cp:revision>
  <cp:lastPrinted>2018-12-13T19:24:00Z</cp:lastPrinted>
  <dcterms:created xsi:type="dcterms:W3CDTF">2019-03-15T19:05:00Z</dcterms:created>
  <dcterms:modified xsi:type="dcterms:W3CDTF">2019-04-22T20:16:00Z</dcterms:modified>
</cp:coreProperties>
</file>